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1506"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3C956857" wp14:editId="4AD0AEE4">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409B5209" w14:textId="77777777"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42D24023" wp14:editId="16F35A5B">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554211D2" w14:textId="77777777" w:rsidR="006519D1" w:rsidRDefault="006519D1" w:rsidP="006519D1">
                            <w:pPr>
                              <w:pStyle w:val="Rahmeninhalt"/>
                              <w:spacing w:after="0"/>
                              <w:rPr>
                                <w:sz w:val="16"/>
                                <w:szCs w:val="16"/>
                              </w:rPr>
                            </w:pPr>
                            <w:r>
                              <w:rPr>
                                <w:color w:val="000000"/>
                                <w:sz w:val="16"/>
                                <w:szCs w:val="16"/>
                              </w:rPr>
                              <w:t>Rosenbergstraße 18</w:t>
                            </w:r>
                          </w:p>
                          <w:p w14:paraId="62B27935" w14:textId="77777777" w:rsidR="006519D1" w:rsidRDefault="006519D1" w:rsidP="006519D1">
                            <w:pPr>
                              <w:pStyle w:val="Rahmeninhalt"/>
                              <w:spacing w:after="0"/>
                              <w:rPr>
                                <w:sz w:val="16"/>
                                <w:szCs w:val="16"/>
                              </w:rPr>
                            </w:pPr>
                            <w:r>
                              <w:rPr>
                                <w:color w:val="000000"/>
                                <w:sz w:val="16"/>
                                <w:szCs w:val="16"/>
                              </w:rPr>
                              <w:t>70174 Stuttgart</w:t>
                            </w:r>
                          </w:p>
                          <w:p w14:paraId="73E0D0E0" w14:textId="77777777" w:rsidR="006519D1" w:rsidRDefault="006519D1" w:rsidP="006519D1">
                            <w:pPr>
                              <w:pStyle w:val="Rahmeninhalt"/>
                              <w:spacing w:after="0"/>
                              <w:rPr>
                                <w:sz w:val="16"/>
                                <w:szCs w:val="16"/>
                              </w:rPr>
                            </w:pPr>
                            <w:r>
                              <w:rPr>
                                <w:color w:val="000000"/>
                                <w:sz w:val="16"/>
                                <w:szCs w:val="16"/>
                              </w:rPr>
                              <w:t>www.studierendenwerk-stuttgart.de</w:t>
                            </w:r>
                          </w:p>
                          <w:p w14:paraId="12BA0D6D" w14:textId="77777777" w:rsidR="006519D1" w:rsidRDefault="006519D1" w:rsidP="006519D1">
                            <w:pPr>
                              <w:pStyle w:val="Rahmeninhalt"/>
                              <w:spacing w:after="0"/>
                              <w:rPr>
                                <w:color w:val="000000"/>
                                <w:sz w:val="16"/>
                                <w:szCs w:val="16"/>
                              </w:rPr>
                            </w:pPr>
                          </w:p>
                          <w:p w14:paraId="06A1BF61" w14:textId="77777777" w:rsidR="006519D1" w:rsidRDefault="006519D1" w:rsidP="006519D1">
                            <w:pPr>
                              <w:pStyle w:val="Rahmeninhalt"/>
                              <w:spacing w:after="0"/>
                              <w:rPr>
                                <w:sz w:val="16"/>
                                <w:szCs w:val="16"/>
                              </w:rPr>
                            </w:pPr>
                            <w:r>
                              <w:rPr>
                                <w:color w:val="000000"/>
                                <w:sz w:val="16"/>
                                <w:szCs w:val="16"/>
                              </w:rPr>
                              <w:t>Pressekontakt:</w:t>
                            </w:r>
                          </w:p>
                          <w:p w14:paraId="0637A93C" w14:textId="77777777" w:rsidR="006519D1" w:rsidRDefault="006519D1" w:rsidP="006519D1">
                            <w:pPr>
                              <w:pStyle w:val="Rahmeninhalt"/>
                              <w:spacing w:after="0"/>
                              <w:rPr>
                                <w:sz w:val="16"/>
                                <w:szCs w:val="16"/>
                              </w:rPr>
                            </w:pPr>
                            <w:r>
                              <w:rPr>
                                <w:color w:val="000000"/>
                                <w:sz w:val="16"/>
                                <w:szCs w:val="16"/>
                              </w:rPr>
                              <w:t>Anita Bauer</w:t>
                            </w:r>
                          </w:p>
                          <w:p w14:paraId="206410BB" w14:textId="77777777"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39E296AC"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2D24023"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554211D2" w14:textId="77777777" w:rsidR="006519D1" w:rsidRDefault="006519D1" w:rsidP="006519D1">
                      <w:pPr>
                        <w:pStyle w:val="Rahmeninhalt"/>
                        <w:spacing w:after="0"/>
                        <w:rPr>
                          <w:sz w:val="16"/>
                          <w:szCs w:val="16"/>
                        </w:rPr>
                      </w:pPr>
                      <w:r>
                        <w:rPr>
                          <w:color w:val="000000"/>
                          <w:sz w:val="16"/>
                          <w:szCs w:val="16"/>
                        </w:rPr>
                        <w:t>Rosenbergstraße 18</w:t>
                      </w:r>
                    </w:p>
                    <w:p w14:paraId="62B27935" w14:textId="77777777" w:rsidR="006519D1" w:rsidRDefault="006519D1" w:rsidP="006519D1">
                      <w:pPr>
                        <w:pStyle w:val="Rahmeninhalt"/>
                        <w:spacing w:after="0"/>
                        <w:rPr>
                          <w:sz w:val="16"/>
                          <w:szCs w:val="16"/>
                        </w:rPr>
                      </w:pPr>
                      <w:r>
                        <w:rPr>
                          <w:color w:val="000000"/>
                          <w:sz w:val="16"/>
                          <w:szCs w:val="16"/>
                        </w:rPr>
                        <w:t>70174 Stuttgart</w:t>
                      </w:r>
                    </w:p>
                    <w:p w14:paraId="73E0D0E0" w14:textId="77777777" w:rsidR="006519D1" w:rsidRDefault="006519D1" w:rsidP="006519D1">
                      <w:pPr>
                        <w:pStyle w:val="Rahmeninhalt"/>
                        <w:spacing w:after="0"/>
                        <w:rPr>
                          <w:sz w:val="16"/>
                          <w:szCs w:val="16"/>
                        </w:rPr>
                      </w:pPr>
                      <w:r>
                        <w:rPr>
                          <w:color w:val="000000"/>
                          <w:sz w:val="16"/>
                          <w:szCs w:val="16"/>
                        </w:rPr>
                        <w:t>www.studierendenwerk-stuttgart.de</w:t>
                      </w:r>
                    </w:p>
                    <w:p w14:paraId="12BA0D6D" w14:textId="77777777" w:rsidR="006519D1" w:rsidRDefault="006519D1" w:rsidP="006519D1">
                      <w:pPr>
                        <w:pStyle w:val="Rahmeninhalt"/>
                        <w:spacing w:after="0"/>
                        <w:rPr>
                          <w:color w:val="000000"/>
                          <w:sz w:val="16"/>
                          <w:szCs w:val="16"/>
                        </w:rPr>
                      </w:pPr>
                    </w:p>
                    <w:p w14:paraId="06A1BF61" w14:textId="77777777" w:rsidR="006519D1" w:rsidRDefault="006519D1" w:rsidP="006519D1">
                      <w:pPr>
                        <w:pStyle w:val="Rahmeninhalt"/>
                        <w:spacing w:after="0"/>
                        <w:rPr>
                          <w:sz w:val="16"/>
                          <w:szCs w:val="16"/>
                        </w:rPr>
                      </w:pPr>
                      <w:r>
                        <w:rPr>
                          <w:color w:val="000000"/>
                          <w:sz w:val="16"/>
                          <w:szCs w:val="16"/>
                        </w:rPr>
                        <w:t>Pressekontakt:</w:t>
                      </w:r>
                    </w:p>
                    <w:p w14:paraId="0637A93C" w14:textId="77777777" w:rsidR="006519D1" w:rsidRDefault="006519D1" w:rsidP="006519D1">
                      <w:pPr>
                        <w:pStyle w:val="Rahmeninhalt"/>
                        <w:spacing w:after="0"/>
                        <w:rPr>
                          <w:sz w:val="16"/>
                          <w:szCs w:val="16"/>
                        </w:rPr>
                      </w:pPr>
                      <w:r>
                        <w:rPr>
                          <w:color w:val="000000"/>
                          <w:sz w:val="16"/>
                          <w:szCs w:val="16"/>
                        </w:rPr>
                        <w:t>Anita Bauer</w:t>
                      </w:r>
                    </w:p>
                    <w:p w14:paraId="206410BB" w14:textId="77777777"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39E296AC"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B621B6">
        <w:rPr>
          <w:b/>
          <w:sz w:val="28"/>
          <w:szCs w:val="28"/>
        </w:rPr>
        <w:t>mitteilung</w:t>
      </w:r>
      <w:r>
        <w:tab/>
      </w:r>
      <w:r>
        <w:rPr>
          <w:sz w:val="16"/>
          <w:szCs w:val="16"/>
        </w:rPr>
        <w:br/>
      </w:r>
      <w:r w:rsidRPr="001966D7">
        <w:rPr>
          <w:sz w:val="20"/>
          <w:szCs w:val="20"/>
        </w:rPr>
        <w:t xml:space="preserve">Stuttgart, </w:t>
      </w:r>
      <w:r w:rsidR="00E0469F">
        <w:rPr>
          <w:sz w:val="20"/>
          <w:szCs w:val="20"/>
        </w:rPr>
        <w:t>0</w:t>
      </w:r>
      <w:r w:rsidR="007A3BB3">
        <w:rPr>
          <w:sz w:val="20"/>
          <w:szCs w:val="20"/>
        </w:rPr>
        <w:t>9</w:t>
      </w:r>
      <w:r w:rsidR="00E0469F">
        <w:rPr>
          <w:sz w:val="20"/>
          <w:szCs w:val="20"/>
        </w:rPr>
        <w:t>.05</w:t>
      </w:r>
      <w:r w:rsidR="00EF5958">
        <w:rPr>
          <w:sz w:val="20"/>
          <w:szCs w:val="20"/>
        </w:rPr>
        <w:t>.202</w:t>
      </w:r>
      <w:r w:rsidR="00091E61">
        <w:rPr>
          <w:sz w:val="20"/>
          <w:szCs w:val="20"/>
        </w:rPr>
        <w:t>3</w:t>
      </w:r>
    </w:p>
    <w:p w14:paraId="21A6E85B" w14:textId="77777777" w:rsidR="006519D1" w:rsidRDefault="006519D1" w:rsidP="006519D1">
      <w:pPr>
        <w:tabs>
          <w:tab w:val="left" w:pos="6237"/>
        </w:tabs>
        <w:spacing w:after="0" w:line="240" w:lineRule="auto"/>
      </w:pPr>
    </w:p>
    <w:p w14:paraId="1B2CB0AB" w14:textId="77777777" w:rsidR="006519D1" w:rsidRDefault="006519D1" w:rsidP="006519D1">
      <w:pPr>
        <w:spacing w:after="120" w:line="360" w:lineRule="auto"/>
        <w:rPr>
          <w:b/>
        </w:rPr>
      </w:pPr>
    </w:p>
    <w:p w14:paraId="1C826026" w14:textId="77777777" w:rsidR="001578E7" w:rsidRDefault="001578E7" w:rsidP="006519D1">
      <w:pPr>
        <w:spacing w:after="300"/>
        <w:rPr>
          <w:b/>
        </w:rPr>
      </w:pPr>
    </w:p>
    <w:p w14:paraId="50AF44FB" w14:textId="77777777" w:rsidR="00EC0F63" w:rsidRDefault="00EC0F63" w:rsidP="00787123">
      <w:pPr>
        <w:spacing w:after="0"/>
        <w:rPr>
          <w:b/>
        </w:rPr>
      </w:pPr>
    </w:p>
    <w:p w14:paraId="6EF62D58" w14:textId="77777777" w:rsidR="00EC0F63" w:rsidRDefault="00EC0F63" w:rsidP="00787123">
      <w:pPr>
        <w:spacing w:after="0"/>
        <w:rPr>
          <w:b/>
        </w:rPr>
      </w:pPr>
    </w:p>
    <w:p w14:paraId="753672D7" w14:textId="77777777" w:rsidR="00787123" w:rsidRDefault="00E95A44" w:rsidP="00787123">
      <w:pPr>
        <w:spacing w:after="0"/>
        <w:rPr>
          <w:b/>
        </w:rPr>
      </w:pPr>
      <w:r>
        <w:rPr>
          <w:b/>
        </w:rPr>
        <w:t>229 neue Wohnplätze für Studierende in Ludwigsburg</w:t>
      </w:r>
    </w:p>
    <w:p w14:paraId="44E09545" w14:textId="77777777" w:rsidR="003F2598" w:rsidRDefault="003F2598" w:rsidP="00787123">
      <w:pPr>
        <w:spacing w:after="0"/>
        <w:rPr>
          <w:b/>
        </w:rPr>
      </w:pPr>
    </w:p>
    <w:p w14:paraId="76CB58F2" w14:textId="77777777" w:rsidR="00F76118" w:rsidRPr="00C019DC" w:rsidRDefault="00C019DC" w:rsidP="00F76118">
      <w:pPr>
        <w:pStyle w:val="Listenabsatz"/>
        <w:numPr>
          <w:ilvl w:val="0"/>
          <w:numId w:val="1"/>
        </w:numPr>
        <w:spacing w:after="120"/>
        <w:ind w:left="714" w:right="-142" w:hanging="357"/>
        <w:contextualSpacing w:val="0"/>
        <w:rPr>
          <w:rFonts w:cs="Arial"/>
          <w:sz w:val="20"/>
          <w:szCs w:val="20"/>
        </w:rPr>
      </w:pPr>
      <w:bookmarkStart w:id="0" w:name="_Hlk56766749"/>
      <w:r w:rsidRPr="00C019DC">
        <w:rPr>
          <w:rFonts w:cs="Arial"/>
          <w:sz w:val="20"/>
          <w:szCs w:val="20"/>
        </w:rPr>
        <w:t>Studierendenwerk Stuttgart eröffnet Wohnanlage an der Königsallee Ludwigsburg</w:t>
      </w:r>
    </w:p>
    <w:p w14:paraId="722036CB" w14:textId="77777777" w:rsidR="008D0E8E" w:rsidRPr="00C019DC" w:rsidRDefault="00C019DC" w:rsidP="008D0E8E">
      <w:pPr>
        <w:pStyle w:val="Listenabsatz"/>
        <w:numPr>
          <w:ilvl w:val="0"/>
          <w:numId w:val="1"/>
        </w:numPr>
        <w:spacing w:after="120"/>
        <w:ind w:right="-144"/>
        <w:contextualSpacing w:val="0"/>
        <w:rPr>
          <w:rFonts w:cs="Arial"/>
          <w:sz w:val="20"/>
          <w:szCs w:val="20"/>
        </w:rPr>
      </w:pPr>
      <w:r w:rsidRPr="00C019DC">
        <w:rPr>
          <w:rFonts w:cs="Arial"/>
          <w:sz w:val="20"/>
          <w:szCs w:val="20"/>
        </w:rPr>
        <w:t>24,9 Millionen Euro wurden in den Neubau mit umfassendem Mobilitätskonzept investiert</w:t>
      </w:r>
    </w:p>
    <w:p w14:paraId="58E305C0" w14:textId="2157B941" w:rsidR="003F2598" w:rsidRDefault="00C019DC" w:rsidP="00DE7607">
      <w:pPr>
        <w:pStyle w:val="Listenabsatz"/>
        <w:numPr>
          <w:ilvl w:val="0"/>
          <w:numId w:val="1"/>
        </w:numPr>
        <w:spacing w:after="0"/>
        <w:ind w:left="714" w:right="-142" w:hanging="357"/>
        <w:contextualSpacing w:val="0"/>
        <w:rPr>
          <w:rFonts w:cs="Arial"/>
          <w:sz w:val="20"/>
          <w:szCs w:val="20"/>
        </w:rPr>
      </w:pPr>
      <w:r w:rsidRPr="00C019DC">
        <w:rPr>
          <w:rFonts w:cs="Arial"/>
          <w:sz w:val="20"/>
          <w:szCs w:val="20"/>
        </w:rPr>
        <w:t xml:space="preserve">Um faire Mietkonditionen für Studierende zu ermöglichen, bedarf es einer ausreichenden Förderung </w:t>
      </w:r>
      <w:r w:rsidR="004D09AB" w:rsidRPr="004D09AB">
        <w:rPr>
          <w:rFonts w:cs="Arial"/>
          <w:sz w:val="20"/>
          <w:szCs w:val="20"/>
        </w:rPr>
        <w:t>des</w:t>
      </w:r>
      <w:r w:rsidR="00716C5D" w:rsidRPr="004D09AB">
        <w:rPr>
          <w:rFonts w:cs="Arial"/>
          <w:sz w:val="20"/>
          <w:szCs w:val="20"/>
        </w:rPr>
        <w:t xml:space="preserve"> Bau</w:t>
      </w:r>
      <w:r w:rsidR="004D09AB" w:rsidRPr="004D09AB">
        <w:rPr>
          <w:rFonts w:cs="Arial"/>
          <w:sz w:val="20"/>
          <w:szCs w:val="20"/>
        </w:rPr>
        <w:t>s</w:t>
      </w:r>
      <w:r w:rsidR="00716C5D" w:rsidRPr="004D09AB">
        <w:rPr>
          <w:rFonts w:cs="Arial"/>
          <w:sz w:val="20"/>
          <w:szCs w:val="20"/>
        </w:rPr>
        <w:t xml:space="preserve"> und </w:t>
      </w:r>
      <w:r w:rsidR="004D09AB" w:rsidRPr="004D09AB">
        <w:rPr>
          <w:rFonts w:cs="Arial"/>
          <w:sz w:val="20"/>
          <w:szCs w:val="20"/>
        </w:rPr>
        <w:t>der</w:t>
      </w:r>
      <w:r w:rsidR="009505C0" w:rsidRPr="004D09AB">
        <w:rPr>
          <w:rFonts w:cs="Arial"/>
          <w:sz w:val="20"/>
          <w:szCs w:val="20"/>
        </w:rPr>
        <w:t xml:space="preserve"> </w:t>
      </w:r>
      <w:r w:rsidR="00716C5D" w:rsidRPr="004D09AB">
        <w:rPr>
          <w:rFonts w:cs="Arial"/>
          <w:sz w:val="20"/>
          <w:szCs w:val="20"/>
        </w:rPr>
        <w:t xml:space="preserve">Sanierung von </w:t>
      </w:r>
      <w:r w:rsidR="00716C5D">
        <w:rPr>
          <w:rFonts w:cs="Arial"/>
          <w:sz w:val="20"/>
          <w:szCs w:val="20"/>
        </w:rPr>
        <w:t>studentischen Wohnanlagen</w:t>
      </w:r>
    </w:p>
    <w:p w14:paraId="18608845" w14:textId="77777777" w:rsidR="00DE7607" w:rsidRPr="00DE7607" w:rsidRDefault="00DE7607" w:rsidP="00DE7607">
      <w:pPr>
        <w:pStyle w:val="Listenabsatz"/>
        <w:spacing w:after="0"/>
        <w:ind w:left="714" w:right="-142"/>
        <w:contextualSpacing w:val="0"/>
        <w:rPr>
          <w:rFonts w:cs="Arial"/>
          <w:sz w:val="20"/>
          <w:szCs w:val="20"/>
        </w:rPr>
      </w:pPr>
    </w:p>
    <w:bookmarkEnd w:id="0"/>
    <w:p w14:paraId="4A5879A9" w14:textId="77777777" w:rsidR="005D381C" w:rsidRDefault="007A3BB3" w:rsidP="007F311D">
      <w:pPr>
        <w:spacing w:after="120"/>
        <w:rPr>
          <w:sz w:val="20"/>
          <w:szCs w:val="20"/>
        </w:rPr>
      </w:pPr>
      <w:r>
        <w:rPr>
          <w:sz w:val="20"/>
          <w:szCs w:val="20"/>
        </w:rPr>
        <w:t xml:space="preserve">Das Studierendenwerk Stuttgart hat am Montag an der Königsallee Ludwigsburg </w:t>
      </w:r>
      <w:r w:rsidR="00E42A69">
        <w:rPr>
          <w:sz w:val="20"/>
          <w:szCs w:val="20"/>
        </w:rPr>
        <w:t xml:space="preserve">feierlich </w:t>
      </w:r>
      <w:r>
        <w:rPr>
          <w:sz w:val="20"/>
          <w:szCs w:val="20"/>
        </w:rPr>
        <w:t>eine neue Wohnanlage eröffnet.</w:t>
      </w:r>
      <w:r w:rsidR="005D381C">
        <w:rPr>
          <w:sz w:val="20"/>
          <w:szCs w:val="20"/>
        </w:rPr>
        <w:t xml:space="preserve"> Im Beisein von Wissenschaftsministerin Petra Olschowski, Baubürgermeisterin Andrea Schwarz sowie der Bewohner*innen und weiterer Gäste. </w:t>
      </w:r>
      <w:r>
        <w:rPr>
          <w:sz w:val="20"/>
          <w:szCs w:val="20"/>
        </w:rPr>
        <w:t xml:space="preserve"> </w:t>
      </w:r>
    </w:p>
    <w:p w14:paraId="3F4023E2" w14:textId="6F549767" w:rsidR="000F2B01" w:rsidRDefault="007A3BB3" w:rsidP="007F311D">
      <w:pPr>
        <w:spacing w:after="120"/>
        <w:rPr>
          <w:sz w:val="20"/>
          <w:szCs w:val="20"/>
        </w:rPr>
      </w:pPr>
      <w:r>
        <w:rPr>
          <w:sz w:val="20"/>
          <w:szCs w:val="20"/>
        </w:rPr>
        <w:t xml:space="preserve">Nach </w:t>
      </w:r>
      <w:r w:rsidR="00716C5D">
        <w:rPr>
          <w:sz w:val="20"/>
          <w:szCs w:val="20"/>
        </w:rPr>
        <w:t xml:space="preserve">dreijähriger </w:t>
      </w:r>
      <w:r>
        <w:rPr>
          <w:sz w:val="20"/>
          <w:szCs w:val="20"/>
        </w:rPr>
        <w:t xml:space="preserve">Bauphase stehen hier nun 229 moderne Wohnplätze für </w:t>
      </w:r>
      <w:r w:rsidR="00E42A69">
        <w:rPr>
          <w:sz w:val="20"/>
          <w:szCs w:val="20"/>
        </w:rPr>
        <w:t>S</w:t>
      </w:r>
      <w:r>
        <w:rPr>
          <w:sz w:val="20"/>
          <w:szCs w:val="20"/>
        </w:rPr>
        <w:t xml:space="preserve">tudierende zur Verfügung </w:t>
      </w:r>
      <w:r w:rsidRPr="00E95A44">
        <w:rPr>
          <w:sz w:val="20"/>
          <w:szCs w:val="20"/>
        </w:rPr>
        <w:t xml:space="preserve">– in zentraler Lage mit </w:t>
      </w:r>
      <w:r>
        <w:rPr>
          <w:sz w:val="20"/>
          <w:szCs w:val="20"/>
        </w:rPr>
        <w:t>guter</w:t>
      </w:r>
      <w:r w:rsidRPr="00E95A44">
        <w:rPr>
          <w:sz w:val="20"/>
          <w:szCs w:val="20"/>
        </w:rPr>
        <w:t xml:space="preserve"> Infrastruktur sowie bester Anbindung an die Hochschulen in </w:t>
      </w:r>
      <w:r>
        <w:rPr>
          <w:sz w:val="20"/>
          <w:szCs w:val="20"/>
        </w:rPr>
        <w:t>der Umgebung</w:t>
      </w:r>
      <w:r w:rsidRPr="00E95A44">
        <w:rPr>
          <w:sz w:val="20"/>
          <w:szCs w:val="20"/>
        </w:rPr>
        <w:t xml:space="preserve">. </w:t>
      </w:r>
      <w:r w:rsidR="000F2B01">
        <w:rPr>
          <w:sz w:val="20"/>
          <w:szCs w:val="20"/>
        </w:rPr>
        <w:t>„</w:t>
      </w:r>
      <w:r w:rsidR="00E056AC">
        <w:rPr>
          <w:sz w:val="20"/>
          <w:szCs w:val="20"/>
        </w:rPr>
        <w:t xml:space="preserve">Wir freuen uns, dass wir in Ludwigsburg zusätzlichen Wohnraum bereitstellen können“, sagt Marco Abe, Geschäftsführer des Studierendenwerks Stuttgart. „Gerade </w:t>
      </w:r>
      <w:r w:rsidR="004E4725">
        <w:rPr>
          <w:sz w:val="20"/>
          <w:szCs w:val="20"/>
        </w:rPr>
        <w:t>im</w:t>
      </w:r>
      <w:r w:rsidR="00E056AC">
        <w:rPr>
          <w:sz w:val="20"/>
          <w:szCs w:val="20"/>
        </w:rPr>
        <w:t xml:space="preserve"> Wintersemester ist die Warteliste hier regelmäßig so lang, dass wir bislang nicht allen Bewerber*innen zu</w:t>
      </w:r>
      <w:r w:rsidR="00716C5D">
        <w:rPr>
          <w:sz w:val="20"/>
          <w:szCs w:val="20"/>
        </w:rPr>
        <w:t>m</w:t>
      </w:r>
      <w:r w:rsidR="00E056AC">
        <w:rPr>
          <w:sz w:val="20"/>
          <w:szCs w:val="20"/>
        </w:rPr>
        <w:t xml:space="preserve"> Semesterbeginn einen Wohnplatz anbieten konnten.</w:t>
      </w:r>
      <w:r w:rsidR="00C019DC">
        <w:rPr>
          <w:sz w:val="20"/>
          <w:szCs w:val="20"/>
        </w:rPr>
        <w:t xml:space="preserve"> Das wird sich nun bessern.</w:t>
      </w:r>
      <w:r w:rsidR="00E056AC">
        <w:rPr>
          <w:sz w:val="20"/>
          <w:szCs w:val="20"/>
        </w:rPr>
        <w:t>“ Neben der neuen Wohnanlage an der Königsallee betreibt das Studierendenwerk in Ludwigsburg zwei weitere Wohn</w:t>
      </w:r>
      <w:r w:rsidR="00716C5D">
        <w:rPr>
          <w:sz w:val="20"/>
          <w:szCs w:val="20"/>
        </w:rPr>
        <w:t>anlagen</w:t>
      </w:r>
      <w:r w:rsidR="00E056AC">
        <w:rPr>
          <w:sz w:val="20"/>
          <w:szCs w:val="20"/>
        </w:rPr>
        <w:t xml:space="preserve"> mit insgesamt 866 Zimmern. </w:t>
      </w:r>
    </w:p>
    <w:p w14:paraId="1AAD66A0" w14:textId="4CA920AF" w:rsidR="006E3DE4" w:rsidRDefault="006E3DE4" w:rsidP="006E3DE4">
      <w:pPr>
        <w:spacing w:after="120"/>
        <w:rPr>
          <w:rFonts w:cs="Univers 55"/>
          <w:color w:val="000000"/>
          <w:sz w:val="20"/>
          <w:szCs w:val="20"/>
        </w:rPr>
      </w:pPr>
      <w:r>
        <w:rPr>
          <w:rFonts w:cs="Univers 55"/>
          <w:color w:val="000000"/>
          <w:sz w:val="20"/>
          <w:szCs w:val="20"/>
        </w:rPr>
        <w:t xml:space="preserve">In den Neubau hat das Studierendenwerk Stuttgart insgesamt 24,9 Millionen Euro investiert. 1,8 Millionen Euro davon sind ein Zuschuss des Ministeriums für Wissenschaft, Forschung und Kunst Baden-Württemberg, das jeden Bettplatz mit </w:t>
      </w:r>
      <w:r w:rsidR="00004F80">
        <w:rPr>
          <w:rFonts w:cs="Univers 55"/>
          <w:color w:val="000000"/>
          <w:sz w:val="20"/>
          <w:szCs w:val="20"/>
        </w:rPr>
        <w:t xml:space="preserve">derzeit </w:t>
      </w:r>
      <w:r>
        <w:rPr>
          <w:rFonts w:cs="Univers 55"/>
          <w:color w:val="000000"/>
          <w:sz w:val="20"/>
          <w:szCs w:val="20"/>
        </w:rPr>
        <w:t>8</w:t>
      </w:r>
      <w:r w:rsidR="00250206">
        <w:rPr>
          <w:rFonts w:cs="Univers 55"/>
          <w:color w:val="000000"/>
          <w:sz w:val="20"/>
          <w:szCs w:val="20"/>
        </w:rPr>
        <w:t>.</w:t>
      </w:r>
      <w:r>
        <w:rPr>
          <w:rFonts w:cs="Univers 55"/>
          <w:color w:val="000000"/>
          <w:sz w:val="20"/>
          <w:szCs w:val="20"/>
        </w:rPr>
        <w:t>000 Euro unterstütz</w:t>
      </w:r>
      <w:r w:rsidR="00B205B9">
        <w:rPr>
          <w:rFonts w:cs="Univers 55"/>
          <w:color w:val="000000"/>
          <w:sz w:val="20"/>
          <w:szCs w:val="20"/>
        </w:rPr>
        <w:t>t</w:t>
      </w:r>
      <w:r>
        <w:rPr>
          <w:rFonts w:cs="Univers 55"/>
          <w:color w:val="000000"/>
          <w:sz w:val="20"/>
          <w:szCs w:val="20"/>
        </w:rPr>
        <w:t>.</w:t>
      </w:r>
    </w:p>
    <w:p w14:paraId="7B502505" w14:textId="77777777" w:rsidR="00345237" w:rsidRPr="00345237" w:rsidRDefault="00345237" w:rsidP="00345237">
      <w:pPr>
        <w:spacing w:after="120"/>
        <w:rPr>
          <w:sz w:val="20"/>
          <w:szCs w:val="20"/>
        </w:rPr>
      </w:pPr>
      <w:r w:rsidRPr="00345237">
        <w:rPr>
          <w:sz w:val="20"/>
          <w:szCs w:val="20"/>
        </w:rPr>
        <w:t>„Die gestiegenen Lebenshaltungskosten stellen insbesondere unsere Studierenden vor große Herausforderungen: Wohnanlagen wie der Neubau an der Königsallee leisten in diesen Zeiten einen bedeutenden Beitrag zur sozialen Gerechtigkeit. Mit der Eröffnung schafft das Studierendenwerk Stuttgart nicht nur preisgünstigen und modernen Wohnraum, sondern auch einen Ort der Begegnung und des Austauschs – über Hochschul- und Fächergrenzen sowie Nationalitäten hinweg. Bei dieser wichtigen Aufgabe unterstützt das Land die baden-württembergischen Studierendenwerke nach Kräften“, so Wissenschaftsministerin Petra Olschowski.</w:t>
      </w:r>
    </w:p>
    <w:p w14:paraId="7D2FAB3B" w14:textId="77777777" w:rsidR="007A48FE" w:rsidRPr="00E056AC" w:rsidRDefault="007A48FE" w:rsidP="007A48FE">
      <w:pPr>
        <w:spacing w:after="0"/>
        <w:rPr>
          <w:color w:val="FF0000"/>
          <w:sz w:val="20"/>
          <w:szCs w:val="20"/>
        </w:rPr>
      </w:pPr>
    </w:p>
    <w:p w14:paraId="28C8E7CD" w14:textId="77777777" w:rsidR="00E056AC" w:rsidRPr="004E4725" w:rsidRDefault="004E4725" w:rsidP="000F2B01">
      <w:pPr>
        <w:spacing w:after="120"/>
        <w:rPr>
          <w:rFonts w:cs="Univers 55"/>
          <w:sz w:val="20"/>
          <w:szCs w:val="20"/>
        </w:rPr>
      </w:pPr>
      <w:r w:rsidRPr="004E4725">
        <w:rPr>
          <w:b/>
          <w:sz w:val="20"/>
          <w:szCs w:val="20"/>
        </w:rPr>
        <w:lastRenderedPageBreak/>
        <w:t>Gemeinschaftsleben fördern</w:t>
      </w:r>
    </w:p>
    <w:p w14:paraId="3E717692" w14:textId="1B412DB3" w:rsidR="007A48FE" w:rsidRDefault="000F2B01" w:rsidP="007A48FE">
      <w:pPr>
        <w:spacing w:after="120"/>
        <w:rPr>
          <w:rFonts w:cs="Univers 55"/>
          <w:color w:val="000000"/>
          <w:sz w:val="20"/>
          <w:szCs w:val="20"/>
        </w:rPr>
      </w:pPr>
      <w:r w:rsidRPr="007F311D">
        <w:rPr>
          <w:rFonts w:cs="Univers 55"/>
          <w:color w:val="000000"/>
          <w:sz w:val="20"/>
          <w:szCs w:val="20"/>
        </w:rPr>
        <w:t>Entstanden ist d</w:t>
      </w:r>
      <w:r>
        <w:rPr>
          <w:rFonts w:cs="Univers 55"/>
          <w:color w:val="000000"/>
          <w:sz w:val="20"/>
          <w:szCs w:val="20"/>
        </w:rPr>
        <w:t>ie</w:t>
      </w:r>
      <w:r w:rsidRPr="007F311D">
        <w:rPr>
          <w:rFonts w:cs="Univers 55"/>
          <w:color w:val="000000"/>
          <w:sz w:val="20"/>
          <w:szCs w:val="20"/>
        </w:rPr>
        <w:t xml:space="preserve"> </w:t>
      </w:r>
      <w:r>
        <w:rPr>
          <w:rFonts w:cs="Univers 55"/>
          <w:color w:val="000000"/>
          <w:sz w:val="20"/>
          <w:szCs w:val="20"/>
        </w:rPr>
        <w:t>Wohnanlage</w:t>
      </w:r>
      <w:r w:rsidRPr="007F311D">
        <w:rPr>
          <w:rFonts w:cs="Univers 55"/>
          <w:color w:val="000000"/>
          <w:sz w:val="20"/>
          <w:szCs w:val="20"/>
        </w:rPr>
        <w:t xml:space="preserve"> nach Plänen des Architekturbüros </w:t>
      </w:r>
      <w:r>
        <w:rPr>
          <w:rFonts w:cs="Univers 55"/>
          <w:color w:val="000000"/>
          <w:sz w:val="20"/>
          <w:szCs w:val="20"/>
        </w:rPr>
        <w:t xml:space="preserve">Reichel </w:t>
      </w:r>
      <w:proofErr w:type="spellStart"/>
      <w:r>
        <w:rPr>
          <w:rFonts w:cs="Univers 55"/>
          <w:color w:val="000000"/>
          <w:sz w:val="20"/>
          <w:szCs w:val="20"/>
        </w:rPr>
        <w:t>Schlaier</w:t>
      </w:r>
      <w:proofErr w:type="spellEnd"/>
      <w:r w:rsidRPr="007F311D">
        <w:rPr>
          <w:rFonts w:cs="Univers 55"/>
          <w:color w:val="000000"/>
          <w:sz w:val="20"/>
          <w:szCs w:val="20"/>
        </w:rPr>
        <w:t xml:space="preserve">. </w:t>
      </w:r>
      <w:r w:rsidR="007A48FE">
        <w:rPr>
          <w:rFonts w:cs="Univers 55"/>
          <w:color w:val="000000"/>
          <w:sz w:val="20"/>
          <w:szCs w:val="20"/>
        </w:rPr>
        <w:t xml:space="preserve">Die beiden fünfgeschossigen Gebäude </w:t>
      </w:r>
      <w:r>
        <w:rPr>
          <w:rFonts w:cs="Univers 55"/>
          <w:color w:val="000000"/>
          <w:sz w:val="20"/>
          <w:szCs w:val="20"/>
        </w:rPr>
        <w:t>wurde</w:t>
      </w:r>
      <w:r w:rsidR="007A48FE">
        <w:rPr>
          <w:rFonts w:cs="Univers 55"/>
          <w:color w:val="000000"/>
          <w:sz w:val="20"/>
          <w:szCs w:val="20"/>
        </w:rPr>
        <w:t>n</w:t>
      </w:r>
      <w:r>
        <w:rPr>
          <w:rFonts w:cs="Univers 55"/>
          <w:color w:val="000000"/>
          <w:sz w:val="20"/>
          <w:szCs w:val="20"/>
        </w:rPr>
        <w:t xml:space="preserve"> auf einem ehemaligen Parkplatz </w:t>
      </w:r>
      <w:r w:rsidR="007A48FE">
        <w:rPr>
          <w:rFonts w:cs="Univers 55"/>
          <w:color w:val="000000"/>
          <w:sz w:val="20"/>
          <w:szCs w:val="20"/>
        </w:rPr>
        <w:t xml:space="preserve">an der Ecke Friedrichstraße/Königsallee </w:t>
      </w:r>
      <w:r>
        <w:rPr>
          <w:rFonts w:cs="Univers 55"/>
          <w:color w:val="000000"/>
          <w:sz w:val="20"/>
          <w:szCs w:val="20"/>
        </w:rPr>
        <w:t>errichtet</w:t>
      </w:r>
      <w:r w:rsidR="007A48FE">
        <w:rPr>
          <w:rFonts w:cs="Univers 55"/>
          <w:color w:val="000000"/>
          <w:sz w:val="20"/>
          <w:szCs w:val="20"/>
        </w:rPr>
        <w:t>.</w:t>
      </w:r>
      <w:r>
        <w:rPr>
          <w:rFonts w:cs="Univers 55"/>
          <w:color w:val="000000"/>
          <w:sz w:val="20"/>
          <w:szCs w:val="20"/>
        </w:rPr>
        <w:t xml:space="preserve"> </w:t>
      </w:r>
      <w:r w:rsidR="007A48FE">
        <w:rPr>
          <w:rFonts w:cs="Univers 55"/>
          <w:color w:val="000000"/>
          <w:sz w:val="20"/>
          <w:szCs w:val="20"/>
        </w:rPr>
        <w:t>D</w:t>
      </w:r>
      <w:r>
        <w:rPr>
          <w:rFonts w:cs="Univers 55"/>
          <w:color w:val="000000"/>
          <w:sz w:val="20"/>
          <w:szCs w:val="20"/>
        </w:rPr>
        <w:t xml:space="preserve">as Grundstück hat das Land Baden-Württemberg dem Studierendenwerk in </w:t>
      </w:r>
      <w:r w:rsidR="00716C5D">
        <w:rPr>
          <w:rFonts w:cs="Univers 55"/>
          <w:color w:val="000000"/>
          <w:sz w:val="20"/>
          <w:szCs w:val="20"/>
        </w:rPr>
        <w:t xml:space="preserve">vergünstigter </w:t>
      </w:r>
      <w:r>
        <w:rPr>
          <w:rFonts w:cs="Univers 55"/>
          <w:color w:val="000000"/>
          <w:sz w:val="20"/>
          <w:szCs w:val="20"/>
        </w:rPr>
        <w:t xml:space="preserve">Erbpacht zur Verfügung gestellt. </w:t>
      </w:r>
    </w:p>
    <w:p w14:paraId="21DE8360" w14:textId="7BD272F2" w:rsidR="000D5AFB" w:rsidRDefault="00A47039" w:rsidP="000D5AFB">
      <w:pPr>
        <w:spacing w:after="120"/>
        <w:rPr>
          <w:rFonts w:cs="Univers 55"/>
          <w:color w:val="000000"/>
          <w:sz w:val="20"/>
          <w:szCs w:val="20"/>
        </w:rPr>
      </w:pPr>
      <w:r>
        <w:rPr>
          <w:rFonts w:cs="Univers 55"/>
          <w:color w:val="000000"/>
          <w:sz w:val="20"/>
          <w:szCs w:val="20"/>
        </w:rPr>
        <w:t xml:space="preserve">Die neuen Wohnplätze sind aufgeteilt </w:t>
      </w:r>
      <w:r w:rsidR="007A48FE" w:rsidRPr="007A48FE">
        <w:rPr>
          <w:rFonts w:cs="Univers 55"/>
          <w:color w:val="000000"/>
          <w:sz w:val="20"/>
          <w:szCs w:val="20"/>
        </w:rPr>
        <w:t>in Vierer-, Sechser- und Achter-Wohngemeinschaften sowie einer barrierefreien WG mit drei Plätzen</w:t>
      </w:r>
      <w:r>
        <w:rPr>
          <w:rFonts w:cs="Univers 55"/>
          <w:color w:val="000000"/>
          <w:sz w:val="20"/>
          <w:szCs w:val="20"/>
        </w:rPr>
        <w:t xml:space="preserve">. </w:t>
      </w:r>
      <w:r w:rsidRPr="00A47039">
        <w:rPr>
          <w:rFonts w:cs="Univers 55"/>
          <w:color w:val="000000"/>
          <w:sz w:val="20"/>
          <w:szCs w:val="20"/>
        </w:rPr>
        <w:t xml:space="preserve">Zentraler Treffpunkt einer jeden WG ist die gemeinsame Küche. „Uns </w:t>
      </w:r>
      <w:r w:rsidR="00DE7607">
        <w:rPr>
          <w:rFonts w:cs="Univers 55"/>
          <w:color w:val="000000"/>
          <w:sz w:val="20"/>
          <w:szCs w:val="20"/>
        </w:rPr>
        <w:t>ist</w:t>
      </w:r>
      <w:r w:rsidRPr="00A47039">
        <w:rPr>
          <w:rFonts w:cs="Univers 55"/>
          <w:color w:val="000000"/>
          <w:sz w:val="20"/>
          <w:szCs w:val="20"/>
        </w:rPr>
        <w:t xml:space="preserve"> es besonders wichtig, </w:t>
      </w:r>
      <w:r>
        <w:rPr>
          <w:rFonts w:cs="Univers 55"/>
          <w:color w:val="000000"/>
          <w:sz w:val="20"/>
          <w:szCs w:val="20"/>
        </w:rPr>
        <w:t xml:space="preserve">das Gemeinschaftsleben </w:t>
      </w:r>
      <w:r w:rsidRPr="00A47039">
        <w:rPr>
          <w:rFonts w:cs="Univers 55"/>
          <w:color w:val="000000"/>
          <w:sz w:val="20"/>
          <w:szCs w:val="20"/>
        </w:rPr>
        <w:t xml:space="preserve">zu fördern. </w:t>
      </w:r>
      <w:r>
        <w:rPr>
          <w:rFonts w:cs="Univers 55"/>
          <w:color w:val="000000"/>
          <w:sz w:val="20"/>
          <w:szCs w:val="20"/>
        </w:rPr>
        <w:t>Die Küchen bieten daher</w:t>
      </w:r>
      <w:r w:rsidRPr="00A47039">
        <w:rPr>
          <w:rFonts w:cs="Univers 55"/>
          <w:color w:val="000000"/>
          <w:sz w:val="20"/>
          <w:szCs w:val="20"/>
        </w:rPr>
        <w:t xml:space="preserve"> so viel</w:t>
      </w:r>
      <w:r w:rsidR="00716C5D">
        <w:rPr>
          <w:rFonts w:cs="Univers 55"/>
          <w:color w:val="000000"/>
          <w:sz w:val="20"/>
          <w:szCs w:val="20"/>
        </w:rPr>
        <w:t xml:space="preserve"> Raum und</w:t>
      </w:r>
      <w:r w:rsidRPr="00A47039">
        <w:rPr>
          <w:rFonts w:cs="Univers 55"/>
          <w:color w:val="000000"/>
          <w:sz w:val="20"/>
          <w:szCs w:val="20"/>
        </w:rPr>
        <w:t xml:space="preserve"> Sitzplätze, dass alle gemeinsam </w:t>
      </w:r>
      <w:r w:rsidR="00653305">
        <w:rPr>
          <w:rFonts w:cs="Univers 55"/>
          <w:color w:val="000000"/>
          <w:sz w:val="20"/>
          <w:szCs w:val="20"/>
        </w:rPr>
        <w:t xml:space="preserve">kochen und </w:t>
      </w:r>
      <w:r w:rsidRPr="00A47039">
        <w:rPr>
          <w:rFonts w:cs="Univers 55"/>
          <w:color w:val="000000"/>
          <w:sz w:val="20"/>
          <w:szCs w:val="20"/>
        </w:rPr>
        <w:t>essen können“, erklärt Stefan Schneider, Abteilungsleiter Wohnen</w:t>
      </w:r>
      <w:r>
        <w:rPr>
          <w:rFonts w:cs="Univers 55"/>
          <w:color w:val="000000"/>
          <w:sz w:val="20"/>
          <w:szCs w:val="20"/>
        </w:rPr>
        <w:t>, Bauen, Technik im Studierendenwerk</w:t>
      </w:r>
      <w:r w:rsidR="00653305">
        <w:rPr>
          <w:rFonts w:cs="Univers 55"/>
          <w:color w:val="000000"/>
          <w:sz w:val="20"/>
          <w:szCs w:val="20"/>
        </w:rPr>
        <w:t>, der sich noch gern an die ein oder andere Party aus seiner Studienzeit erinnert</w:t>
      </w:r>
      <w:r w:rsidR="00FB6CA8">
        <w:rPr>
          <w:rFonts w:cs="Univers 55"/>
          <w:color w:val="000000"/>
          <w:sz w:val="20"/>
          <w:szCs w:val="20"/>
        </w:rPr>
        <w:t>,</w:t>
      </w:r>
      <w:r w:rsidR="00653305">
        <w:rPr>
          <w:rFonts w:cs="Univers 55"/>
          <w:color w:val="000000"/>
          <w:sz w:val="20"/>
          <w:szCs w:val="20"/>
        </w:rPr>
        <w:t xml:space="preserve"> die häufig in der WG-Küche begann</w:t>
      </w:r>
      <w:r>
        <w:rPr>
          <w:rFonts w:cs="Univers 55"/>
          <w:color w:val="000000"/>
          <w:sz w:val="20"/>
          <w:szCs w:val="20"/>
        </w:rPr>
        <w:t xml:space="preserve">. </w:t>
      </w:r>
      <w:r w:rsidRPr="00A47039">
        <w:rPr>
          <w:rFonts w:cs="Univers 55"/>
          <w:color w:val="000000"/>
          <w:sz w:val="20"/>
          <w:szCs w:val="20"/>
        </w:rPr>
        <w:t xml:space="preserve">Zusätzlich gibt es im Erdgeschoss </w:t>
      </w:r>
      <w:r>
        <w:rPr>
          <w:rFonts w:cs="Univers 55"/>
          <w:color w:val="000000"/>
          <w:sz w:val="20"/>
          <w:szCs w:val="20"/>
        </w:rPr>
        <w:t xml:space="preserve">zwei große Gemeinschaftsräume mit Zugang zum begrünten Innenhof. Sie bieten </w:t>
      </w:r>
      <w:r w:rsidR="006071DA">
        <w:rPr>
          <w:rFonts w:cs="Univers 55"/>
          <w:color w:val="000000"/>
          <w:sz w:val="20"/>
          <w:szCs w:val="20"/>
        </w:rPr>
        <w:t xml:space="preserve">etwa </w:t>
      </w:r>
      <w:r>
        <w:rPr>
          <w:rFonts w:cs="Univers 55"/>
          <w:color w:val="000000"/>
          <w:sz w:val="20"/>
          <w:szCs w:val="20"/>
        </w:rPr>
        <w:t>Plat</w:t>
      </w:r>
      <w:r w:rsidR="006071DA">
        <w:rPr>
          <w:rFonts w:cs="Univers 55"/>
          <w:color w:val="000000"/>
          <w:sz w:val="20"/>
          <w:szCs w:val="20"/>
        </w:rPr>
        <w:t>z für Lernrunden, Spieleabende oder Feiern</w:t>
      </w:r>
      <w:r>
        <w:rPr>
          <w:rFonts w:cs="Univers 55"/>
          <w:color w:val="000000"/>
          <w:sz w:val="20"/>
          <w:szCs w:val="20"/>
        </w:rPr>
        <w:t xml:space="preserve">. Im Hinterhof befindet sich </w:t>
      </w:r>
      <w:r w:rsidR="006071DA">
        <w:rPr>
          <w:rFonts w:cs="Univers 55"/>
          <w:color w:val="000000"/>
          <w:sz w:val="20"/>
          <w:szCs w:val="20"/>
        </w:rPr>
        <w:t xml:space="preserve">zudem </w:t>
      </w:r>
      <w:r>
        <w:rPr>
          <w:rFonts w:cs="Univers 55"/>
          <w:color w:val="000000"/>
          <w:sz w:val="20"/>
          <w:szCs w:val="20"/>
        </w:rPr>
        <w:t xml:space="preserve">eine Grillstelle. </w:t>
      </w:r>
    </w:p>
    <w:p w14:paraId="7062C686" w14:textId="5390B190" w:rsidR="00C6045A" w:rsidRDefault="00C6045A" w:rsidP="00830785">
      <w:pPr>
        <w:spacing w:after="0"/>
        <w:rPr>
          <w:rFonts w:cs="Univers 55"/>
          <w:color w:val="000000"/>
          <w:sz w:val="20"/>
          <w:szCs w:val="20"/>
        </w:rPr>
      </w:pPr>
      <w:r>
        <w:rPr>
          <w:rFonts w:cs="Univers 55"/>
          <w:color w:val="000000"/>
          <w:sz w:val="20"/>
          <w:szCs w:val="20"/>
        </w:rPr>
        <w:t xml:space="preserve">Ein WG-Zimmer in der Wohnanlage kostet monatlich zwischen 440 und 500 Euro. Bis auf </w:t>
      </w:r>
      <w:r w:rsidR="00653305">
        <w:rPr>
          <w:rFonts w:cs="Univers 55"/>
          <w:color w:val="000000"/>
          <w:sz w:val="20"/>
          <w:szCs w:val="20"/>
        </w:rPr>
        <w:t xml:space="preserve">die </w:t>
      </w:r>
      <w:r>
        <w:rPr>
          <w:rFonts w:cs="Univers 55"/>
          <w:color w:val="000000"/>
          <w:sz w:val="20"/>
          <w:szCs w:val="20"/>
        </w:rPr>
        <w:t>Internet</w:t>
      </w:r>
      <w:r w:rsidR="00653305">
        <w:rPr>
          <w:rFonts w:cs="Univers 55"/>
          <w:color w:val="000000"/>
          <w:sz w:val="20"/>
          <w:szCs w:val="20"/>
        </w:rPr>
        <w:t>pauschale</w:t>
      </w:r>
      <w:r>
        <w:rPr>
          <w:rFonts w:cs="Univers 55"/>
          <w:color w:val="000000"/>
          <w:sz w:val="20"/>
          <w:szCs w:val="20"/>
        </w:rPr>
        <w:t xml:space="preserve"> sind alle Nebenkosten bereits enthalten. </w:t>
      </w:r>
    </w:p>
    <w:p w14:paraId="1866FBEB" w14:textId="77777777" w:rsidR="00830785" w:rsidRDefault="00830785" w:rsidP="00830785">
      <w:pPr>
        <w:spacing w:after="0"/>
        <w:rPr>
          <w:rFonts w:cs="Univers 55"/>
          <w:color w:val="000000"/>
          <w:sz w:val="20"/>
          <w:szCs w:val="20"/>
        </w:rPr>
      </w:pPr>
    </w:p>
    <w:p w14:paraId="41DB15F3" w14:textId="77777777" w:rsidR="00830785" w:rsidRPr="00C6045A" w:rsidRDefault="00830785" w:rsidP="00830785">
      <w:pPr>
        <w:spacing w:after="120"/>
        <w:rPr>
          <w:rFonts w:cs="Univers 55"/>
          <w:sz w:val="20"/>
          <w:szCs w:val="20"/>
        </w:rPr>
      </w:pPr>
      <w:r w:rsidRPr="00C6045A">
        <w:rPr>
          <w:b/>
          <w:sz w:val="20"/>
          <w:szCs w:val="20"/>
        </w:rPr>
        <w:t>Mobilitätskonzept</w:t>
      </w:r>
      <w:r w:rsidR="00C6045A" w:rsidRPr="00C6045A">
        <w:rPr>
          <w:b/>
          <w:sz w:val="20"/>
          <w:szCs w:val="20"/>
        </w:rPr>
        <w:t xml:space="preserve"> ermöglicht nachhaltiges Handeln</w:t>
      </w:r>
    </w:p>
    <w:p w14:paraId="0CE5F23B" w14:textId="1DDA8A3A" w:rsidR="00602BFE" w:rsidRDefault="006071DA" w:rsidP="00160B14">
      <w:pPr>
        <w:spacing w:after="120"/>
        <w:rPr>
          <w:rFonts w:cs="Univers 55"/>
          <w:color w:val="000000"/>
          <w:sz w:val="20"/>
          <w:szCs w:val="20"/>
        </w:rPr>
      </w:pPr>
      <w:r>
        <w:rPr>
          <w:rFonts w:cs="Univers 55"/>
          <w:color w:val="000000"/>
          <w:sz w:val="20"/>
          <w:szCs w:val="20"/>
        </w:rPr>
        <w:t>In Abstimmung</w:t>
      </w:r>
      <w:r w:rsidR="003A6374">
        <w:rPr>
          <w:rFonts w:cs="Univers 55"/>
          <w:color w:val="000000"/>
          <w:sz w:val="20"/>
          <w:szCs w:val="20"/>
        </w:rPr>
        <w:t xml:space="preserve"> mit der Stadt Ludwigsburg, die den Bauprozess eng</w:t>
      </w:r>
      <w:r w:rsidR="00160B14">
        <w:rPr>
          <w:rFonts w:cs="Univers 55"/>
          <w:color w:val="000000"/>
          <w:sz w:val="20"/>
          <w:szCs w:val="20"/>
        </w:rPr>
        <w:t xml:space="preserve"> </w:t>
      </w:r>
      <w:r w:rsidR="003A6374">
        <w:rPr>
          <w:rFonts w:cs="Univers 55"/>
          <w:color w:val="000000"/>
          <w:sz w:val="20"/>
          <w:szCs w:val="20"/>
        </w:rPr>
        <w:t>begleitet</w:t>
      </w:r>
      <w:r w:rsidR="0027604C">
        <w:rPr>
          <w:rFonts w:cs="Univers 55"/>
          <w:color w:val="000000"/>
          <w:sz w:val="20"/>
          <w:szCs w:val="20"/>
        </w:rPr>
        <w:t>e</w:t>
      </w:r>
      <w:r w:rsidR="003A6374">
        <w:rPr>
          <w:rFonts w:cs="Univers 55"/>
          <w:color w:val="000000"/>
          <w:sz w:val="20"/>
          <w:szCs w:val="20"/>
        </w:rPr>
        <w:t>, hat das Studierendenwerk ein umfassendes Mobilitätskonzept für die neue Wohnanlage entworfen.</w:t>
      </w:r>
      <w:r w:rsidR="0017759E">
        <w:rPr>
          <w:rFonts w:cs="Univers 55"/>
          <w:color w:val="000000"/>
          <w:sz w:val="20"/>
          <w:szCs w:val="20"/>
        </w:rPr>
        <w:t xml:space="preserve"> Eine dritte Etage in der Tiefgarage konnte so eingespart werden. Nur noch 31 Stellplätze mussten gebaut werden, sowie drei oberirdische Stellplätze. </w:t>
      </w:r>
      <w:r w:rsidR="00602BFE">
        <w:rPr>
          <w:rFonts w:cs="Univers 55"/>
          <w:color w:val="000000"/>
          <w:sz w:val="20"/>
          <w:szCs w:val="20"/>
        </w:rPr>
        <w:t>Der Gemeinderat hatte erstmals der Lösung durch ein Mobilitätskonzept zugestimmt. „</w:t>
      </w:r>
      <w:r w:rsidR="00B205B9">
        <w:rPr>
          <w:rFonts w:cs="Univers 55"/>
          <w:color w:val="000000"/>
          <w:sz w:val="20"/>
          <w:szCs w:val="20"/>
        </w:rPr>
        <w:t>So</w:t>
      </w:r>
      <w:r w:rsidR="00602BFE">
        <w:rPr>
          <w:rFonts w:cs="Univers 55"/>
          <w:color w:val="000000"/>
          <w:sz w:val="20"/>
          <w:szCs w:val="20"/>
        </w:rPr>
        <w:t xml:space="preserve"> konnten wir zusätzliche Kosten i</w:t>
      </w:r>
      <w:r w:rsidR="00B205B9">
        <w:rPr>
          <w:rFonts w:cs="Univers 55"/>
          <w:color w:val="000000"/>
          <w:sz w:val="20"/>
          <w:szCs w:val="20"/>
        </w:rPr>
        <w:t>n</w:t>
      </w:r>
      <w:r w:rsidR="00602BFE">
        <w:rPr>
          <w:rFonts w:cs="Univers 55"/>
          <w:color w:val="000000"/>
          <w:sz w:val="20"/>
          <w:szCs w:val="20"/>
        </w:rPr>
        <w:t xml:space="preserve"> Millionenhöhe vermeiden“, sagt Stefan Schneider. „Für das Gelingen unserer Bauprojekte – und </w:t>
      </w:r>
      <w:r w:rsidR="00B205B9">
        <w:rPr>
          <w:rFonts w:cs="Univers 55"/>
          <w:color w:val="000000"/>
          <w:sz w:val="20"/>
          <w:szCs w:val="20"/>
        </w:rPr>
        <w:t>letztendlich</w:t>
      </w:r>
      <w:r w:rsidR="00602BFE">
        <w:rPr>
          <w:rFonts w:cs="Univers 55"/>
          <w:color w:val="000000"/>
          <w:sz w:val="20"/>
          <w:szCs w:val="20"/>
        </w:rPr>
        <w:t xml:space="preserve"> bezahlbare Mieten</w:t>
      </w:r>
      <w:r w:rsidR="00653305">
        <w:rPr>
          <w:rFonts w:cs="Univers 55"/>
          <w:color w:val="000000"/>
          <w:sz w:val="20"/>
          <w:szCs w:val="20"/>
        </w:rPr>
        <w:t xml:space="preserve"> und damit Studierende in der Stadt</w:t>
      </w:r>
      <w:r w:rsidR="00602BFE">
        <w:rPr>
          <w:rFonts w:cs="Univers 55"/>
          <w:color w:val="000000"/>
          <w:sz w:val="20"/>
          <w:szCs w:val="20"/>
        </w:rPr>
        <w:t xml:space="preserve"> – ist die Unterstützung auf kommunaler Ebene </w:t>
      </w:r>
      <w:r w:rsidR="00B205B9">
        <w:rPr>
          <w:rFonts w:cs="Univers 55"/>
          <w:color w:val="000000"/>
          <w:sz w:val="20"/>
          <w:szCs w:val="20"/>
        </w:rPr>
        <w:t>enorm wichtig.“</w:t>
      </w:r>
    </w:p>
    <w:p w14:paraId="6C8A8AF0" w14:textId="77777777" w:rsidR="003A6374" w:rsidRDefault="003A6374" w:rsidP="00C6045A">
      <w:pPr>
        <w:spacing w:after="0"/>
        <w:rPr>
          <w:rFonts w:cs="Univers 55"/>
          <w:color w:val="000000"/>
          <w:sz w:val="20"/>
          <w:szCs w:val="20"/>
        </w:rPr>
      </w:pPr>
      <w:r>
        <w:rPr>
          <w:rFonts w:cs="Univers 55"/>
          <w:color w:val="000000"/>
          <w:sz w:val="20"/>
          <w:szCs w:val="20"/>
        </w:rPr>
        <w:t xml:space="preserve">An Stelle </w:t>
      </w:r>
      <w:r w:rsidR="00160B14">
        <w:rPr>
          <w:rFonts w:cs="Univers 55"/>
          <w:color w:val="000000"/>
          <w:sz w:val="20"/>
          <w:szCs w:val="20"/>
        </w:rPr>
        <w:t xml:space="preserve">der Pkw-Stellplätze </w:t>
      </w:r>
      <w:r>
        <w:rPr>
          <w:rFonts w:cs="Univers 55"/>
          <w:color w:val="000000"/>
          <w:sz w:val="20"/>
          <w:szCs w:val="20"/>
        </w:rPr>
        <w:t xml:space="preserve">treten </w:t>
      </w:r>
      <w:r w:rsidR="007A48FE" w:rsidRPr="007A48FE">
        <w:rPr>
          <w:rFonts w:cs="Univers 55"/>
          <w:color w:val="000000"/>
          <w:sz w:val="20"/>
          <w:szCs w:val="20"/>
        </w:rPr>
        <w:t xml:space="preserve">ein Fahrradkeller mit 200 Stellplätzen sowie 30 weitere </w:t>
      </w:r>
      <w:r>
        <w:rPr>
          <w:rFonts w:cs="Univers 55"/>
          <w:color w:val="000000"/>
          <w:sz w:val="20"/>
          <w:szCs w:val="20"/>
        </w:rPr>
        <w:t>Fahrradstellp</w:t>
      </w:r>
      <w:r w:rsidR="007A48FE" w:rsidRPr="007A48FE">
        <w:rPr>
          <w:rFonts w:cs="Univers 55"/>
          <w:color w:val="000000"/>
          <w:sz w:val="20"/>
          <w:szCs w:val="20"/>
        </w:rPr>
        <w:t xml:space="preserve">lätze im Innenhof, zehn </w:t>
      </w:r>
      <w:r w:rsidR="00653305">
        <w:rPr>
          <w:rFonts w:cs="Univers 55"/>
          <w:color w:val="000000"/>
          <w:sz w:val="20"/>
          <w:szCs w:val="20"/>
        </w:rPr>
        <w:t>Elektro-</w:t>
      </w:r>
      <w:r w:rsidR="007A48FE" w:rsidRPr="007A48FE">
        <w:rPr>
          <w:rFonts w:cs="Univers 55"/>
          <w:color w:val="000000"/>
          <w:sz w:val="20"/>
          <w:szCs w:val="20"/>
        </w:rPr>
        <w:t>Laste</w:t>
      </w:r>
      <w:r w:rsidR="00B205B9">
        <w:rPr>
          <w:rFonts w:cs="Univers 55"/>
          <w:color w:val="000000"/>
          <w:sz w:val="20"/>
          <w:szCs w:val="20"/>
        </w:rPr>
        <w:t>n</w:t>
      </w:r>
      <w:r w:rsidR="007A48FE" w:rsidRPr="007A48FE">
        <w:rPr>
          <w:rFonts w:cs="Univers 55"/>
          <w:color w:val="000000"/>
          <w:sz w:val="20"/>
          <w:szCs w:val="20"/>
        </w:rPr>
        <w:t xml:space="preserve">räder und eine Fahrradwerkstatt. </w:t>
      </w:r>
      <w:r w:rsidR="00643ACC">
        <w:rPr>
          <w:rFonts w:cs="Univers 55"/>
          <w:color w:val="000000"/>
          <w:sz w:val="20"/>
          <w:szCs w:val="20"/>
        </w:rPr>
        <w:t xml:space="preserve">In der Tiefgarage befinden sich </w:t>
      </w:r>
      <w:r w:rsidR="00F27856">
        <w:rPr>
          <w:rFonts w:cs="Univers 55"/>
          <w:color w:val="000000"/>
          <w:sz w:val="20"/>
          <w:szCs w:val="20"/>
        </w:rPr>
        <w:t xml:space="preserve">vier Ladestationen für Elektrofahrzeuge. </w:t>
      </w:r>
      <w:r w:rsidR="007A48FE" w:rsidRPr="007A48FE">
        <w:rPr>
          <w:rFonts w:cs="Univers 55"/>
          <w:color w:val="000000"/>
          <w:sz w:val="20"/>
          <w:szCs w:val="20"/>
        </w:rPr>
        <w:t xml:space="preserve">Drei oberirdische Stellplätze für eine Carsharing-Station sind </w:t>
      </w:r>
      <w:r w:rsidR="00F27856">
        <w:rPr>
          <w:rFonts w:cs="Univers 55"/>
          <w:color w:val="000000"/>
          <w:sz w:val="20"/>
          <w:szCs w:val="20"/>
        </w:rPr>
        <w:t xml:space="preserve">künftig </w:t>
      </w:r>
      <w:r w:rsidR="007A48FE" w:rsidRPr="007A48FE">
        <w:rPr>
          <w:rFonts w:cs="Univers 55"/>
          <w:color w:val="000000"/>
          <w:sz w:val="20"/>
          <w:szCs w:val="20"/>
        </w:rPr>
        <w:t>vorgesehen</w:t>
      </w:r>
      <w:r w:rsidR="00F27856">
        <w:rPr>
          <w:rFonts w:cs="Univers 55"/>
          <w:color w:val="000000"/>
          <w:sz w:val="20"/>
          <w:szCs w:val="20"/>
        </w:rPr>
        <w:t xml:space="preserve">. </w:t>
      </w:r>
      <w:r w:rsidR="007A48FE" w:rsidRPr="007A48FE">
        <w:rPr>
          <w:rFonts w:cs="Univers 55"/>
          <w:color w:val="000000"/>
          <w:sz w:val="20"/>
          <w:szCs w:val="20"/>
        </w:rPr>
        <w:t>Die Hochschulen in Ludwigsburg sind vom Standort Königsallee gut mit dem Fahrrad oder zu Fuß erreichbar. Nachhaltiges Handeln der Studierenden soll so gefördert werden.</w:t>
      </w:r>
    </w:p>
    <w:p w14:paraId="1A00FA4C" w14:textId="77777777" w:rsidR="00C6045A" w:rsidRPr="007A48FE" w:rsidRDefault="00C6045A" w:rsidP="00C6045A">
      <w:pPr>
        <w:spacing w:after="0"/>
        <w:rPr>
          <w:rFonts w:cs="Univers 55"/>
          <w:color w:val="000000"/>
          <w:sz w:val="20"/>
          <w:szCs w:val="20"/>
        </w:rPr>
      </w:pPr>
    </w:p>
    <w:p w14:paraId="328EF8AC" w14:textId="77777777" w:rsidR="007A48FE" w:rsidRPr="00C6045A" w:rsidRDefault="000D5AFB" w:rsidP="007A48FE">
      <w:pPr>
        <w:spacing w:after="120"/>
        <w:rPr>
          <w:b/>
          <w:sz w:val="20"/>
          <w:szCs w:val="20"/>
        </w:rPr>
      </w:pPr>
      <w:r>
        <w:rPr>
          <w:b/>
          <w:sz w:val="20"/>
          <w:szCs w:val="20"/>
        </w:rPr>
        <w:t>Faire Konditionen bedürfen ausreichender Förderung</w:t>
      </w:r>
    </w:p>
    <w:p w14:paraId="31E6A7C4" w14:textId="77777777" w:rsidR="001C0450" w:rsidRDefault="001C0450" w:rsidP="00C019DC">
      <w:pPr>
        <w:spacing w:after="120"/>
        <w:rPr>
          <w:rFonts w:cs="Univers 55"/>
          <w:color w:val="000000"/>
          <w:sz w:val="20"/>
          <w:szCs w:val="20"/>
        </w:rPr>
      </w:pPr>
      <w:r>
        <w:rPr>
          <w:rFonts w:cs="Univers 55"/>
          <w:color w:val="000000"/>
          <w:sz w:val="20"/>
          <w:szCs w:val="20"/>
        </w:rPr>
        <w:t xml:space="preserve">Das Studierendenwerk schafft bezahlbaren Wohnraum und entlastet mit seinen fast 6000 Wohnplätzen in Ludwigsburg, Stuttgart, Esslingen und Göppingen auch den sozialen Wohnungsmarkt. Doch damit das so bleibt, bedarf es einer ausreichenden Förderung. </w:t>
      </w:r>
    </w:p>
    <w:p w14:paraId="2526CECE" w14:textId="5A0B07E3" w:rsidR="009505C0" w:rsidRPr="00E53F03" w:rsidRDefault="001C0450" w:rsidP="009505C0">
      <w:pPr>
        <w:spacing w:after="120"/>
        <w:rPr>
          <w:rFonts w:cs="Univers 55"/>
          <w:sz w:val="20"/>
          <w:szCs w:val="20"/>
        </w:rPr>
      </w:pPr>
      <w:r>
        <w:rPr>
          <w:rFonts w:cs="Univers 55"/>
          <w:color w:val="000000"/>
          <w:sz w:val="20"/>
          <w:szCs w:val="20"/>
        </w:rPr>
        <w:t xml:space="preserve">Studierendenwerks Geschäftsführer Marco Abe: „Finanziell stehen wir beim </w:t>
      </w:r>
      <w:r w:rsidR="00250206">
        <w:rPr>
          <w:rFonts w:cs="Univers 55"/>
          <w:color w:val="000000"/>
          <w:sz w:val="20"/>
          <w:szCs w:val="20"/>
        </w:rPr>
        <w:t>B</w:t>
      </w:r>
      <w:r>
        <w:rPr>
          <w:rFonts w:cs="Univers 55"/>
          <w:color w:val="000000"/>
          <w:sz w:val="20"/>
          <w:szCs w:val="20"/>
        </w:rPr>
        <w:t xml:space="preserve">au neuer Wohnanlagen </w:t>
      </w:r>
      <w:r w:rsidR="00250206">
        <w:rPr>
          <w:rFonts w:cs="Univers 55"/>
          <w:color w:val="000000"/>
          <w:sz w:val="20"/>
          <w:szCs w:val="20"/>
        </w:rPr>
        <w:t xml:space="preserve">und beim Erhalt der bestehenden Plätze vor </w:t>
      </w:r>
      <w:r w:rsidR="00DE7607">
        <w:rPr>
          <w:rFonts w:cs="Univers 55"/>
          <w:color w:val="000000"/>
          <w:sz w:val="20"/>
          <w:szCs w:val="20"/>
        </w:rPr>
        <w:t>großen</w:t>
      </w:r>
      <w:r w:rsidR="00250206">
        <w:rPr>
          <w:rFonts w:cs="Univers 55"/>
          <w:color w:val="000000"/>
          <w:sz w:val="20"/>
          <w:szCs w:val="20"/>
        </w:rPr>
        <w:t xml:space="preserve"> Herausforderungen.</w:t>
      </w:r>
      <w:r w:rsidR="00DE7607">
        <w:rPr>
          <w:rFonts w:cs="Univers 55"/>
          <w:color w:val="000000"/>
          <w:sz w:val="20"/>
          <w:szCs w:val="20"/>
        </w:rPr>
        <w:t xml:space="preserve">“ </w:t>
      </w:r>
      <w:r w:rsidR="002E0628">
        <w:rPr>
          <w:rFonts w:cs="Univers 55"/>
          <w:color w:val="000000"/>
          <w:sz w:val="20"/>
          <w:szCs w:val="20"/>
        </w:rPr>
        <w:t xml:space="preserve">Je </w:t>
      </w:r>
      <w:r w:rsidR="002E0628" w:rsidRPr="002E0628">
        <w:rPr>
          <w:rFonts w:cs="Univers 55"/>
          <w:color w:val="000000"/>
          <w:sz w:val="20"/>
          <w:szCs w:val="20"/>
        </w:rPr>
        <w:t>Wohnheimplatz haben sich die Baukosten in den vergangenen zehn Jahren auf mehr als 100.000 Euro pro Bettplatz verdoppelt.</w:t>
      </w:r>
      <w:r w:rsidR="00250206">
        <w:rPr>
          <w:rFonts w:cs="Univers 55"/>
          <w:color w:val="000000"/>
          <w:sz w:val="20"/>
          <w:szCs w:val="20"/>
        </w:rPr>
        <w:t xml:space="preserve"> </w:t>
      </w:r>
      <w:r w:rsidR="002E0628" w:rsidRPr="002E0628">
        <w:rPr>
          <w:rFonts w:cs="Univers 55"/>
          <w:color w:val="000000"/>
          <w:sz w:val="20"/>
          <w:szCs w:val="20"/>
        </w:rPr>
        <w:t xml:space="preserve">Hinzu kommt, dass der Bau von studentischen Wohnanlagen </w:t>
      </w:r>
      <w:r w:rsidR="00653305">
        <w:rPr>
          <w:rFonts w:cs="Univers 55"/>
          <w:color w:val="000000"/>
          <w:sz w:val="20"/>
          <w:szCs w:val="20"/>
        </w:rPr>
        <w:t xml:space="preserve">für das Studierendenwerk </w:t>
      </w:r>
      <w:r w:rsidR="002E0628" w:rsidRPr="002E0628">
        <w:rPr>
          <w:rFonts w:cs="Univers 55"/>
          <w:color w:val="000000"/>
          <w:sz w:val="20"/>
          <w:szCs w:val="20"/>
        </w:rPr>
        <w:t xml:space="preserve">nur </w:t>
      </w:r>
      <w:r w:rsidR="00653305">
        <w:rPr>
          <w:rFonts w:cs="Univers 55"/>
          <w:color w:val="000000"/>
          <w:sz w:val="20"/>
          <w:szCs w:val="20"/>
        </w:rPr>
        <w:t xml:space="preserve">durch Kreditfinanzierung </w:t>
      </w:r>
      <w:r w:rsidR="002E0628" w:rsidRPr="002E0628">
        <w:rPr>
          <w:rFonts w:cs="Univers 55"/>
          <w:color w:val="000000"/>
          <w:sz w:val="20"/>
          <w:szCs w:val="20"/>
        </w:rPr>
        <w:t>möglich ist</w:t>
      </w:r>
      <w:r w:rsidR="00250206">
        <w:rPr>
          <w:rFonts w:cs="Univers 55"/>
          <w:color w:val="000000"/>
          <w:sz w:val="20"/>
          <w:szCs w:val="20"/>
        </w:rPr>
        <w:t xml:space="preserve"> – die </w:t>
      </w:r>
      <w:r w:rsidR="00653305">
        <w:rPr>
          <w:rFonts w:cs="Univers 55"/>
          <w:color w:val="000000"/>
          <w:sz w:val="20"/>
          <w:szCs w:val="20"/>
        </w:rPr>
        <w:t xml:space="preserve">Finanzierungszinsen </w:t>
      </w:r>
      <w:r w:rsidR="00250206">
        <w:rPr>
          <w:rFonts w:cs="Univers 55"/>
          <w:color w:val="000000"/>
          <w:sz w:val="20"/>
          <w:szCs w:val="20"/>
        </w:rPr>
        <w:t xml:space="preserve">haben sich </w:t>
      </w:r>
      <w:r w:rsidR="00653305">
        <w:rPr>
          <w:rFonts w:cs="Univers 55"/>
          <w:color w:val="000000"/>
          <w:sz w:val="20"/>
          <w:szCs w:val="20"/>
        </w:rPr>
        <w:t xml:space="preserve">allerdings </w:t>
      </w:r>
      <w:r w:rsidR="002E0628" w:rsidRPr="002E0628">
        <w:rPr>
          <w:rFonts w:cs="Univers 55"/>
          <w:color w:val="000000"/>
          <w:sz w:val="20"/>
          <w:szCs w:val="20"/>
        </w:rPr>
        <w:t>innerhalb eines Jahres ver</w:t>
      </w:r>
      <w:r w:rsidR="0017759E">
        <w:rPr>
          <w:rFonts w:cs="Univers 55"/>
          <w:color w:val="000000"/>
          <w:sz w:val="20"/>
          <w:szCs w:val="20"/>
        </w:rPr>
        <w:t>drei</w:t>
      </w:r>
      <w:r w:rsidR="002E0628" w:rsidRPr="002E0628">
        <w:rPr>
          <w:rFonts w:cs="Univers 55"/>
          <w:color w:val="000000"/>
          <w:sz w:val="20"/>
          <w:szCs w:val="20"/>
        </w:rPr>
        <w:t xml:space="preserve">facht. </w:t>
      </w:r>
      <w:r w:rsidR="00653305">
        <w:rPr>
          <w:rFonts w:cs="Univers 55"/>
          <w:color w:val="000000"/>
          <w:sz w:val="20"/>
          <w:szCs w:val="20"/>
        </w:rPr>
        <w:t xml:space="preserve">Zudem </w:t>
      </w:r>
      <w:r w:rsidR="002E0628" w:rsidRPr="002E0628">
        <w:rPr>
          <w:rFonts w:cs="Univers 55"/>
          <w:color w:val="000000"/>
          <w:sz w:val="20"/>
          <w:szCs w:val="20"/>
        </w:rPr>
        <w:t>ist im vergangenen Jahr die KfW-Förderkulisse zusammengebrochen</w:t>
      </w:r>
      <w:r w:rsidR="002E0628">
        <w:rPr>
          <w:rFonts w:cs="Univers 55"/>
          <w:color w:val="000000"/>
          <w:sz w:val="20"/>
          <w:szCs w:val="20"/>
        </w:rPr>
        <w:t>. „W</w:t>
      </w:r>
      <w:r w:rsidR="002E0628" w:rsidRPr="002E0628">
        <w:rPr>
          <w:rFonts w:cs="Univers 55"/>
          <w:color w:val="000000"/>
          <w:sz w:val="20"/>
          <w:szCs w:val="20"/>
        </w:rPr>
        <w:t xml:space="preserve">ir </w:t>
      </w:r>
      <w:r w:rsidR="00653305">
        <w:rPr>
          <w:rFonts w:cs="Univers 55"/>
          <w:color w:val="000000"/>
          <w:sz w:val="20"/>
          <w:szCs w:val="20"/>
        </w:rPr>
        <w:t xml:space="preserve">brauchen entschiedenere </w:t>
      </w:r>
      <w:r w:rsidR="002E0628" w:rsidRPr="002E0628">
        <w:rPr>
          <w:rFonts w:cs="Univers 55"/>
          <w:color w:val="000000"/>
          <w:sz w:val="20"/>
          <w:szCs w:val="20"/>
        </w:rPr>
        <w:t>finanzielle Unterstützung</w:t>
      </w:r>
      <w:r w:rsidR="00645677">
        <w:rPr>
          <w:rFonts w:cs="Univers 55"/>
          <w:color w:val="000000"/>
          <w:sz w:val="20"/>
          <w:szCs w:val="20"/>
        </w:rPr>
        <w:t xml:space="preserve"> sowie zinsfreie Darlehen</w:t>
      </w:r>
      <w:r w:rsidR="002E0628">
        <w:rPr>
          <w:rFonts w:cs="Univers 55"/>
          <w:color w:val="000000"/>
          <w:sz w:val="20"/>
          <w:szCs w:val="20"/>
        </w:rPr>
        <w:t xml:space="preserve">“, merkt Marco Abe an. </w:t>
      </w:r>
      <w:r w:rsidR="00645677" w:rsidRPr="00E53F03">
        <w:rPr>
          <w:rFonts w:cs="Univers 55"/>
          <w:sz w:val="20"/>
          <w:szCs w:val="20"/>
        </w:rPr>
        <w:t>Das Studierendenwerk plant</w:t>
      </w:r>
      <w:r w:rsidR="00645677">
        <w:rPr>
          <w:rFonts w:cs="Univers 55"/>
          <w:sz w:val="20"/>
          <w:szCs w:val="20"/>
        </w:rPr>
        <w:t xml:space="preserve"> </w:t>
      </w:r>
      <w:r w:rsidR="00645677" w:rsidRPr="00E53F03">
        <w:rPr>
          <w:rFonts w:cs="Univers 55"/>
          <w:sz w:val="20"/>
          <w:szCs w:val="20"/>
        </w:rPr>
        <w:t>die Umsetzung von Bau- und Sanierungsmaßnahmen im Umfang von rund 100 Millionen Euro –</w:t>
      </w:r>
      <w:r w:rsidR="00645677">
        <w:rPr>
          <w:rFonts w:cs="Univers 55"/>
          <w:sz w:val="20"/>
          <w:szCs w:val="20"/>
        </w:rPr>
        <w:t xml:space="preserve"> Aufträge, die regelmäßig der heimischen Wirtschaft zu Gute kommen, da sie</w:t>
      </w:r>
      <w:r w:rsidR="00645677" w:rsidRPr="00E53F03">
        <w:rPr>
          <w:rFonts w:cs="Univers 55"/>
          <w:sz w:val="20"/>
          <w:szCs w:val="20"/>
        </w:rPr>
        <w:t xml:space="preserve"> </w:t>
      </w:r>
      <w:r w:rsidR="00645677">
        <w:rPr>
          <w:rFonts w:cs="Univers 55"/>
          <w:sz w:val="20"/>
          <w:szCs w:val="20"/>
        </w:rPr>
        <w:t xml:space="preserve">innerhalb des Vergabeverfahrens oft auch an Unternehmen der Region gehen. </w:t>
      </w:r>
    </w:p>
    <w:p w14:paraId="14B70679" w14:textId="65CC56FA" w:rsidR="009505C0" w:rsidRPr="00645677" w:rsidRDefault="004A0708" w:rsidP="009505C0">
      <w:pPr>
        <w:spacing w:after="120"/>
        <w:rPr>
          <w:rFonts w:cs="Univers 55"/>
          <w:sz w:val="20"/>
          <w:szCs w:val="20"/>
        </w:rPr>
      </w:pPr>
      <w:r w:rsidRPr="00645677">
        <w:rPr>
          <w:rFonts w:cs="Univers 55"/>
          <w:sz w:val="20"/>
          <w:szCs w:val="20"/>
        </w:rPr>
        <w:lastRenderedPageBreak/>
        <w:t>Positiv</w:t>
      </w:r>
      <w:r w:rsidR="004D09AB" w:rsidRPr="00645677">
        <w:rPr>
          <w:rFonts w:cs="Univers 55"/>
          <w:sz w:val="20"/>
          <w:szCs w:val="20"/>
        </w:rPr>
        <w:t xml:space="preserve">: </w:t>
      </w:r>
      <w:r w:rsidRPr="00645677">
        <w:rPr>
          <w:rFonts w:cs="Univers 55"/>
          <w:sz w:val="20"/>
          <w:szCs w:val="20"/>
        </w:rPr>
        <w:t xml:space="preserve">Das Wissenschaftsministerium </w:t>
      </w:r>
      <w:r w:rsidR="004D09AB" w:rsidRPr="00645677">
        <w:rPr>
          <w:rFonts w:cs="Univers 55"/>
          <w:sz w:val="20"/>
          <w:szCs w:val="20"/>
        </w:rPr>
        <w:t xml:space="preserve">Baden-Württemberg </w:t>
      </w:r>
      <w:r w:rsidRPr="00645677">
        <w:rPr>
          <w:rFonts w:cs="Univers 55"/>
          <w:sz w:val="20"/>
          <w:szCs w:val="20"/>
        </w:rPr>
        <w:t xml:space="preserve">hat angekündigt den Zuschuss von derzeit 8.000 Euro pro Bettplatz zu erhöhen. In welchem Umfang ist noch nicht bekannt. „Bei den heutigen Baukosten ist der Zuschuss bislang </w:t>
      </w:r>
      <w:r w:rsidR="00645677">
        <w:rPr>
          <w:rFonts w:cs="Univers 55"/>
          <w:sz w:val="20"/>
          <w:szCs w:val="20"/>
        </w:rPr>
        <w:t xml:space="preserve">leider </w:t>
      </w:r>
      <w:r w:rsidRPr="00645677">
        <w:rPr>
          <w:rFonts w:cs="Univers 55"/>
          <w:sz w:val="20"/>
          <w:szCs w:val="20"/>
        </w:rPr>
        <w:t xml:space="preserve">viel zu gering“, sagt Abe. </w:t>
      </w:r>
    </w:p>
    <w:p w14:paraId="459D8AAE" w14:textId="7E1761EE" w:rsidR="004A0708" w:rsidRPr="00645677" w:rsidRDefault="00B3251C" w:rsidP="001C0450">
      <w:pPr>
        <w:spacing w:after="120"/>
        <w:rPr>
          <w:rFonts w:cs="Univers 55"/>
          <w:sz w:val="20"/>
          <w:szCs w:val="20"/>
        </w:rPr>
      </w:pPr>
      <w:r w:rsidRPr="00645677">
        <w:rPr>
          <w:rFonts w:cs="Univers 55"/>
          <w:sz w:val="20"/>
          <w:szCs w:val="20"/>
        </w:rPr>
        <w:t>Und auch das Bund-Länder-Programm „Junges Wohnen“</w:t>
      </w:r>
      <w:r w:rsidR="004A0708" w:rsidRPr="00645677">
        <w:rPr>
          <w:rFonts w:cs="Univers 55"/>
          <w:sz w:val="20"/>
          <w:szCs w:val="20"/>
        </w:rPr>
        <w:t xml:space="preserve"> ist ein gutes Zeichen. Der Bund stellt damit </w:t>
      </w:r>
      <w:r w:rsidRPr="00645677">
        <w:rPr>
          <w:rFonts w:cs="Univers 55"/>
          <w:sz w:val="20"/>
          <w:szCs w:val="20"/>
        </w:rPr>
        <w:t>500 Millionen Euro für die Förderung</w:t>
      </w:r>
      <w:r w:rsidR="00645677" w:rsidRPr="00645677">
        <w:rPr>
          <w:rFonts w:cs="Univers 55"/>
          <w:sz w:val="20"/>
          <w:szCs w:val="20"/>
        </w:rPr>
        <w:t xml:space="preserve"> des Wohnheimbaus sowie deren Modernisierung </w:t>
      </w:r>
      <w:r w:rsidRPr="00645677">
        <w:rPr>
          <w:rFonts w:cs="Univers 55"/>
          <w:sz w:val="20"/>
          <w:szCs w:val="20"/>
        </w:rPr>
        <w:t>zur Verfügung</w:t>
      </w:r>
      <w:r w:rsidR="004A0708" w:rsidRPr="00645677">
        <w:rPr>
          <w:rFonts w:cs="Univers 55"/>
          <w:sz w:val="20"/>
          <w:szCs w:val="20"/>
        </w:rPr>
        <w:t xml:space="preserve">. </w:t>
      </w:r>
      <w:r w:rsidR="00645677">
        <w:rPr>
          <w:rFonts w:cs="Univers 55"/>
          <w:sz w:val="20"/>
          <w:szCs w:val="20"/>
        </w:rPr>
        <w:t>Wichtig ist</w:t>
      </w:r>
      <w:r w:rsidR="00E53F03" w:rsidRPr="00645677">
        <w:rPr>
          <w:rFonts w:cs="Univers 55"/>
          <w:sz w:val="20"/>
          <w:szCs w:val="20"/>
        </w:rPr>
        <w:t xml:space="preserve"> jedoch </w:t>
      </w:r>
      <w:r w:rsidR="004D09AB" w:rsidRPr="00645677">
        <w:rPr>
          <w:rFonts w:cs="Univers 55"/>
          <w:sz w:val="20"/>
          <w:szCs w:val="20"/>
        </w:rPr>
        <w:t>die</w:t>
      </w:r>
      <w:r w:rsidR="00E53F03" w:rsidRPr="00645677">
        <w:rPr>
          <w:rFonts w:cs="Univers 55"/>
          <w:sz w:val="20"/>
          <w:szCs w:val="20"/>
        </w:rPr>
        <w:t xml:space="preserve"> Verstetigung einer solchen Förderung, denn Immobilienprojekte brauchen Zeit und Planungssicherheit. </w:t>
      </w:r>
    </w:p>
    <w:p w14:paraId="423ED910" w14:textId="33A46E82" w:rsidR="00B725BD" w:rsidRDefault="004A0708" w:rsidP="001C0450">
      <w:pPr>
        <w:spacing w:after="120"/>
        <w:rPr>
          <w:rFonts w:cs="Univers 55"/>
          <w:sz w:val="20"/>
          <w:szCs w:val="20"/>
        </w:rPr>
      </w:pPr>
      <w:r w:rsidRPr="004D09AB">
        <w:rPr>
          <w:rFonts w:cs="Univers 55"/>
          <w:sz w:val="20"/>
          <w:szCs w:val="20"/>
        </w:rPr>
        <w:t xml:space="preserve">Marco Abe: </w:t>
      </w:r>
      <w:r w:rsidR="00E53F03" w:rsidRPr="004D09AB">
        <w:rPr>
          <w:rFonts w:cs="Univers 55"/>
          <w:sz w:val="20"/>
          <w:szCs w:val="20"/>
        </w:rPr>
        <w:t>„</w:t>
      </w:r>
      <w:r w:rsidR="00D51CB1" w:rsidRPr="004D09AB">
        <w:rPr>
          <w:rFonts w:cs="Univers 55"/>
          <w:sz w:val="20"/>
          <w:szCs w:val="20"/>
        </w:rPr>
        <w:t>Nur durch eine gemeinsame Kraftanstrengung kann weiterer studentischer Wohnraum in der Region geschaffen werden, der</w:t>
      </w:r>
      <w:r w:rsidR="00366667" w:rsidRPr="004D09AB">
        <w:rPr>
          <w:rFonts w:cs="Univers 55"/>
          <w:sz w:val="20"/>
          <w:szCs w:val="20"/>
        </w:rPr>
        <w:t xml:space="preserve"> auch den privaten Wohnungsmarkt entlastet. </w:t>
      </w:r>
      <w:r w:rsidRPr="004D09AB">
        <w:rPr>
          <w:rFonts w:cs="Univers 55"/>
          <w:sz w:val="20"/>
          <w:szCs w:val="20"/>
        </w:rPr>
        <w:t>Es steht außer Frage, dass bezahlbare Wohnplätze für die Attraktivität der Hochschulregion Stuttgart notwendig sind</w:t>
      </w:r>
      <w:r w:rsidR="00366667" w:rsidRPr="004D09AB">
        <w:rPr>
          <w:rFonts w:cs="Univers 55"/>
          <w:sz w:val="20"/>
          <w:szCs w:val="20"/>
        </w:rPr>
        <w:t>.“</w:t>
      </w:r>
    </w:p>
    <w:p w14:paraId="46303663" w14:textId="42A3408B" w:rsidR="00345237" w:rsidRDefault="00345237" w:rsidP="001C0450">
      <w:pPr>
        <w:spacing w:after="120"/>
        <w:rPr>
          <w:rFonts w:cs="Univers 55"/>
          <w:sz w:val="20"/>
          <w:szCs w:val="20"/>
        </w:rPr>
      </w:pPr>
    </w:p>
    <w:p w14:paraId="027518C3" w14:textId="77777777" w:rsidR="001166C9" w:rsidRPr="001166C9" w:rsidRDefault="001166C9" w:rsidP="001166C9">
      <w:pPr>
        <w:spacing w:after="120"/>
        <w:rPr>
          <w:sz w:val="20"/>
          <w:szCs w:val="20"/>
        </w:rPr>
      </w:pPr>
      <w:r w:rsidRPr="001166C9">
        <w:rPr>
          <w:b/>
          <w:bCs/>
          <w:sz w:val="20"/>
          <w:szCs w:val="20"/>
        </w:rPr>
        <w:t>Bilder zur Pressemitteilung</w:t>
      </w:r>
    </w:p>
    <w:p w14:paraId="61439BD9" w14:textId="6FA3B8CA" w:rsidR="001166C9" w:rsidRPr="001166C9" w:rsidRDefault="001166C9" w:rsidP="001166C9">
      <w:pPr>
        <w:spacing w:after="0"/>
        <w:rPr>
          <w:sz w:val="20"/>
          <w:szCs w:val="20"/>
        </w:rPr>
      </w:pPr>
      <w:r w:rsidRPr="001166C9">
        <w:rPr>
          <w:sz w:val="20"/>
          <w:szCs w:val="20"/>
        </w:rPr>
        <w:t>Bild: 2023-</w:t>
      </w:r>
      <w:r w:rsidRPr="001166C9">
        <w:rPr>
          <w:sz w:val="20"/>
          <w:szCs w:val="20"/>
        </w:rPr>
        <w:t xml:space="preserve">05-09_PM_SW-Stgt_Schluesseluebergabe </w:t>
      </w:r>
      <w:proofErr w:type="spellStart"/>
      <w:r w:rsidRPr="001166C9">
        <w:rPr>
          <w:sz w:val="20"/>
          <w:szCs w:val="20"/>
        </w:rPr>
        <w:t>Koenigsallee</w:t>
      </w:r>
      <w:proofErr w:type="spellEnd"/>
      <w:r w:rsidRPr="001166C9">
        <w:rPr>
          <w:sz w:val="20"/>
          <w:szCs w:val="20"/>
        </w:rPr>
        <w:br/>
        <w:t xml:space="preserve">Bildunterschrift: </w:t>
      </w:r>
      <w:r w:rsidRPr="001166C9">
        <w:rPr>
          <w:sz w:val="20"/>
          <w:szCs w:val="20"/>
        </w:rPr>
        <w:t>Feierliche Schlüsselübergabe für die neue studentische Wohnanlage in Ludwigsburg an der Königsallee (</w:t>
      </w:r>
      <w:proofErr w:type="spellStart"/>
      <w:r w:rsidRPr="001166C9">
        <w:rPr>
          <w:sz w:val="20"/>
          <w:szCs w:val="20"/>
        </w:rPr>
        <w:t>v.l.n.r</w:t>
      </w:r>
      <w:proofErr w:type="spellEnd"/>
      <w:r w:rsidRPr="001166C9">
        <w:rPr>
          <w:sz w:val="20"/>
          <w:szCs w:val="20"/>
        </w:rPr>
        <w:t xml:space="preserve">: Baubürgermeisterin Andrea Schwarz, Marco Abe, Geschäftsführer Studierendenwerk, Wissenschaftsministerin Petra Olschowski MdL, Stefan Schneider, Abteilungsleiter Wohnen, Bauen, Technik. Hinten: Architekturbüro Reichel </w:t>
      </w:r>
      <w:proofErr w:type="spellStart"/>
      <w:r w:rsidRPr="001166C9">
        <w:rPr>
          <w:sz w:val="20"/>
          <w:szCs w:val="20"/>
        </w:rPr>
        <w:t>Schlaier</w:t>
      </w:r>
      <w:proofErr w:type="spellEnd"/>
      <w:r w:rsidRPr="001166C9">
        <w:rPr>
          <w:sz w:val="20"/>
          <w:szCs w:val="20"/>
        </w:rPr>
        <w:t>).</w:t>
      </w:r>
      <w:r w:rsidRPr="001166C9">
        <w:rPr>
          <w:sz w:val="20"/>
          <w:szCs w:val="20"/>
        </w:rPr>
        <w:t xml:space="preserve">  </w:t>
      </w:r>
    </w:p>
    <w:p w14:paraId="79BEB7B6" w14:textId="77777777" w:rsidR="001166C9" w:rsidRPr="001166C9" w:rsidRDefault="001166C9" w:rsidP="001166C9">
      <w:pPr>
        <w:spacing w:after="0"/>
        <w:rPr>
          <w:sz w:val="20"/>
          <w:szCs w:val="20"/>
        </w:rPr>
      </w:pPr>
      <w:r w:rsidRPr="001166C9">
        <w:rPr>
          <w:sz w:val="20"/>
          <w:szCs w:val="20"/>
        </w:rPr>
        <w:t>Bild: Studierendenwerk Stuttgart</w:t>
      </w:r>
    </w:p>
    <w:p w14:paraId="249AB6D5" w14:textId="77777777" w:rsidR="001166C9" w:rsidRPr="00E0469F" w:rsidRDefault="001166C9" w:rsidP="001166C9">
      <w:pPr>
        <w:spacing w:after="0"/>
        <w:rPr>
          <w:color w:val="FF0000"/>
          <w:sz w:val="20"/>
          <w:szCs w:val="20"/>
        </w:rPr>
      </w:pPr>
    </w:p>
    <w:p w14:paraId="1EC72171" w14:textId="5ABB14F8" w:rsidR="001166C9" w:rsidRPr="001166C9" w:rsidRDefault="001166C9" w:rsidP="001166C9">
      <w:pPr>
        <w:spacing w:after="0"/>
        <w:rPr>
          <w:sz w:val="20"/>
          <w:szCs w:val="20"/>
        </w:rPr>
      </w:pPr>
      <w:r w:rsidRPr="001166C9">
        <w:rPr>
          <w:sz w:val="20"/>
          <w:szCs w:val="20"/>
        </w:rPr>
        <w:t>Bild: 2023-05-09_PM_SW-Stgt_</w:t>
      </w:r>
      <w:r>
        <w:rPr>
          <w:sz w:val="20"/>
          <w:szCs w:val="20"/>
        </w:rPr>
        <w:t xml:space="preserve">Eroeffnung </w:t>
      </w:r>
      <w:proofErr w:type="spellStart"/>
      <w:r>
        <w:rPr>
          <w:sz w:val="20"/>
          <w:szCs w:val="20"/>
        </w:rPr>
        <w:t>Koenigsallee_WG-Kuche</w:t>
      </w:r>
      <w:proofErr w:type="spellEnd"/>
      <w:r w:rsidRPr="001166C9">
        <w:rPr>
          <w:sz w:val="20"/>
          <w:szCs w:val="20"/>
        </w:rPr>
        <w:br/>
        <w:t xml:space="preserve">Bildunterschrift: </w:t>
      </w:r>
      <w:r>
        <w:rPr>
          <w:sz w:val="20"/>
          <w:szCs w:val="20"/>
        </w:rPr>
        <w:t>Besichtigung einer großen WG-Küche in der neuen studentischen Wohnanlage an der Königsallee</w:t>
      </w:r>
      <w:r w:rsidRPr="001166C9">
        <w:rPr>
          <w:sz w:val="20"/>
          <w:szCs w:val="20"/>
        </w:rPr>
        <w:t xml:space="preserve">  </w:t>
      </w:r>
    </w:p>
    <w:p w14:paraId="585ABA6D" w14:textId="4818A916" w:rsidR="001166C9" w:rsidRDefault="001166C9" w:rsidP="001166C9">
      <w:pPr>
        <w:spacing w:after="0"/>
        <w:rPr>
          <w:sz w:val="20"/>
          <w:szCs w:val="20"/>
        </w:rPr>
      </w:pPr>
      <w:r w:rsidRPr="001166C9">
        <w:rPr>
          <w:sz w:val="20"/>
          <w:szCs w:val="20"/>
        </w:rPr>
        <w:t>Bild: Studierendenwerk Stuttgart</w:t>
      </w:r>
    </w:p>
    <w:p w14:paraId="751B8F19" w14:textId="3D4DB7AE" w:rsidR="001166C9" w:rsidRDefault="001166C9" w:rsidP="001166C9">
      <w:pPr>
        <w:spacing w:after="0"/>
        <w:rPr>
          <w:sz w:val="20"/>
          <w:szCs w:val="20"/>
        </w:rPr>
      </w:pPr>
    </w:p>
    <w:p w14:paraId="49BD1530" w14:textId="5ACEB183" w:rsidR="001166C9" w:rsidRPr="001166C9" w:rsidRDefault="001166C9" w:rsidP="001166C9">
      <w:pPr>
        <w:spacing w:after="0"/>
        <w:rPr>
          <w:sz w:val="20"/>
          <w:szCs w:val="20"/>
        </w:rPr>
      </w:pPr>
      <w:r w:rsidRPr="001166C9">
        <w:rPr>
          <w:sz w:val="20"/>
          <w:szCs w:val="20"/>
        </w:rPr>
        <w:t>Bild: 2023-05-09_PM_SW-Stgt_</w:t>
      </w:r>
      <w:r>
        <w:rPr>
          <w:sz w:val="20"/>
          <w:szCs w:val="20"/>
        </w:rPr>
        <w:t xml:space="preserve">Zimmer </w:t>
      </w:r>
      <w:proofErr w:type="spellStart"/>
      <w:r>
        <w:rPr>
          <w:sz w:val="20"/>
          <w:szCs w:val="20"/>
        </w:rPr>
        <w:t>Koenigsallee</w:t>
      </w:r>
      <w:proofErr w:type="spellEnd"/>
      <w:r w:rsidRPr="001166C9">
        <w:rPr>
          <w:sz w:val="20"/>
          <w:szCs w:val="20"/>
        </w:rPr>
        <w:br/>
        <w:t xml:space="preserve">Bildunterschrift: </w:t>
      </w:r>
      <w:r>
        <w:rPr>
          <w:sz w:val="20"/>
          <w:szCs w:val="20"/>
        </w:rPr>
        <w:t xml:space="preserve">Die Warmmiete für ein WG-Zimmer liegt bei 440 bis 500 Euro im Monat. </w:t>
      </w:r>
      <w:r w:rsidRPr="001166C9">
        <w:rPr>
          <w:sz w:val="20"/>
          <w:szCs w:val="20"/>
        </w:rPr>
        <w:t xml:space="preserve">  </w:t>
      </w:r>
    </w:p>
    <w:p w14:paraId="75E2B783" w14:textId="77777777" w:rsidR="001166C9" w:rsidRPr="001166C9" w:rsidRDefault="001166C9" w:rsidP="001166C9">
      <w:pPr>
        <w:spacing w:after="0"/>
        <w:rPr>
          <w:sz w:val="20"/>
          <w:szCs w:val="20"/>
        </w:rPr>
      </w:pPr>
      <w:r w:rsidRPr="001166C9">
        <w:rPr>
          <w:sz w:val="20"/>
          <w:szCs w:val="20"/>
        </w:rPr>
        <w:t>Bild: Studierendenwerk Stuttgart</w:t>
      </w:r>
    </w:p>
    <w:p w14:paraId="435B9FB5" w14:textId="77777777" w:rsidR="001166C9" w:rsidRPr="00457484" w:rsidRDefault="001166C9" w:rsidP="001166C9">
      <w:pPr>
        <w:spacing w:after="0"/>
        <w:rPr>
          <w:color w:val="7F7F7F" w:themeColor="text1" w:themeTint="80"/>
          <w:sz w:val="20"/>
          <w:szCs w:val="20"/>
        </w:rPr>
      </w:pPr>
      <w:bookmarkStart w:id="1" w:name="_GoBack"/>
      <w:bookmarkEnd w:id="1"/>
    </w:p>
    <w:p w14:paraId="2D0AA930" w14:textId="77777777" w:rsidR="001166C9" w:rsidRPr="00C433E8" w:rsidRDefault="001166C9" w:rsidP="001166C9">
      <w:pPr>
        <w:spacing w:after="300"/>
        <w:rPr>
          <w:sz w:val="20"/>
          <w:szCs w:val="20"/>
        </w:rPr>
      </w:pPr>
      <w:r w:rsidRPr="0001698E">
        <w:rPr>
          <w:sz w:val="20"/>
          <w:szCs w:val="20"/>
        </w:rPr>
        <w:t>Diese Bild</w:t>
      </w:r>
      <w:r>
        <w:rPr>
          <w:sz w:val="20"/>
          <w:szCs w:val="20"/>
        </w:rPr>
        <w:t>er</w:t>
      </w:r>
      <w:r w:rsidRPr="0001698E">
        <w:rPr>
          <w:sz w:val="20"/>
          <w:szCs w:val="20"/>
        </w:rPr>
        <w:t xml:space="preserve"> k</w:t>
      </w:r>
      <w:r>
        <w:rPr>
          <w:sz w:val="20"/>
          <w:szCs w:val="20"/>
        </w:rPr>
        <w:t>önnen</w:t>
      </w:r>
      <w:r w:rsidRPr="0001698E">
        <w:rPr>
          <w:sz w:val="20"/>
          <w:szCs w:val="20"/>
        </w:rPr>
        <w:t xml:space="preserve"> für eine Berichterstattung im Zusammenhang mit dieser </w:t>
      </w:r>
      <w:r>
        <w:rPr>
          <w:sz w:val="20"/>
          <w:szCs w:val="20"/>
        </w:rPr>
        <w:t>Pressemitteilung</w:t>
      </w:r>
      <w:r w:rsidRPr="0001698E">
        <w:rPr>
          <w:sz w:val="20"/>
          <w:szCs w:val="20"/>
        </w:rPr>
        <w:t xml:space="preserve"> honorarfrei verwendet werden.</w:t>
      </w:r>
    </w:p>
    <w:p w14:paraId="0BEFE067" w14:textId="0C8082F9" w:rsidR="00345237" w:rsidRDefault="00345237" w:rsidP="001C0450">
      <w:pPr>
        <w:spacing w:after="120"/>
        <w:rPr>
          <w:rFonts w:cs="Univers 55"/>
          <w:sz w:val="20"/>
          <w:szCs w:val="20"/>
        </w:rPr>
      </w:pPr>
    </w:p>
    <w:p w14:paraId="392D3CBC" w14:textId="177FCD91" w:rsidR="00345237" w:rsidRDefault="00345237" w:rsidP="001C0450">
      <w:pPr>
        <w:spacing w:after="120"/>
        <w:rPr>
          <w:rFonts w:cs="Univers 55"/>
          <w:sz w:val="20"/>
          <w:szCs w:val="20"/>
        </w:rPr>
      </w:pPr>
    </w:p>
    <w:p w14:paraId="0BC3B2C6" w14:textId="77777777" w:rsidR="00345237" w:rsidRDefault="00345237" w:rsidP="00345237">
      <w:pPr>
        <w:spacing w:after="0"/>
        <w:rPr>
          <w:color w:val="FF0000"/>
          <w:sz w:val="20"/>
          <w:szCs w:val="20"/>
        </w:rPr>
      </w:pPr>
      <w:r>
        <w:rPr>
          <w:bCs/>
          <w:sz w:val="16"/>
          <w:szCs w:val="16"/>
        </w:rPr>
        <w:t>Über das Studierendenwerk Stuttgart:</w:t>
      </w:r>
    </w:p>
    <w:p w14:paraId="6DADFEC4" w14:textId="77777777" w:rsidR="00345237" w:rsidRDefault="00345237" w:rsidP="00345237">
      <w:pPr>
        <w:spacing w:after="300"/>
        <w:rPr>
          <w:bCs/>
          <w:sz w:val="16"/>
          <w:szCs w:val="16"/>
        </w:rPr>
      </w:pPr>
      <w:r>
        <w:rPr>
          <w:rFonts w:cs="Arial"/>
          <w:bCs/>
          <w:sz w:val="16"/>
          <w:szCs w:val="16"/>
        </w:rPr>
        <w:t xml:space="preserve">Das Studierendenwerk Stuttgart stellt die soziale Infrastruktur für rund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nun 100 Jahren vom Hilfsverein für bedürftige Studierende zum modernen Dienstleister entwickelt. Heute arbeiten mehr als 400 Mitarbeiterinnen und Mitarbeiter dafür, Studierenden das Leben rund um das Studium zu erleichtern und sie in wirtschaftlichen und sozialen Bereichen zu unterstützen und zu betreuen. Geschäftsführer des Studierendenwerks Stuttgart ist Marco Abe. </w:t>
      </w:r>
    </w:p>
    <w:p w14:paraId="0399C133" w14:textId="77777777" w:rsidR="002402FB" w:rsidRPr="00E84FAA" w:rsidRDefault="00792751" w:rsidP="00321273">
      <w:pPr>
        <w:spacing w:after="300"/>
        <w:rPr>
          <w:bCs/>
          <w:color w:val="7F7F7F" w:themeColor="text1" w:themeTint="80"/>
          <w:sz w:val="16"/>
          <w:szCs w:val="16"/>
        </w:rPr>
      </w:pPr>
      <w:r w:rsidRPr="00E84FAA">
        <w:rPr>
          <w:rFonts w:cs="Arial"/>
          <w:bCs/>
          <w:color w:val="7F7F7F" w:themeColor="text1" w:themeTint="80"/>
          <w:sz w:val="16"/>
          <w:szCs w:val="16"/>
        </w:rPr>
        <w:t xml:space="preserve"> </w:t>
      </w:r>
    </w:p>
    <w:sectPr w:rsidR="002402FB" w:rsidRPr="00E8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DE"/>
    <w:multiLevelType w:val="hybridMultilevel"/>
    <w:tmpl w:val="3272BB5A"/>
    <w:lvl w:ilvl="0" w:tplc="4BC404EC">
      <w:start w:val="6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50E3C"/>
    <w:multiLevelType w:val="hybridMultilevel"/>
    <w:tmpl w:val="CC4C3F4C"/>
    <w:lvl w:ilvl="0" w:tplc="56F43FE0">
      <w:start w:val="2022"/>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04F80"/>
    <w:rsid w:val="00012237"/>
    <w:rsid w:val="00013503"/>
    <w:rsid w:val="000260BB"/>
    <w:rsid w:val="00035962"/>
    <w:rsid w:val="0004796C"/>
    <w:rsid w:val="000518BE"/>
    <w:rsid w:val="00060539"/>
    <w:rsid w:val="000745F4"/>
    <w:rsid w:val="000749FC"/>
    <w:rsid w:val="00091E61"/>
    <w:rsid w:val="00095DEF"/>
    <w:rsid w:val="000C15B7"/>
    <w:rsid w:val="000D03D1"/>
    <w:rsid w:val="000D5AFB"/>
    <w:rsid w:val="000F2B01"/>
    <w:rsid w:val="000F799D"/>
    <w:rsid w:val="00104FB8"/>
    <w:rsid w:val="001064B8"/>
    <w:rsid w:val="0010681A"/>
    <w:rsid w:val="00110B5D"/>
    <w:rsid w:val="001166C9"/>
    <w:rsid w:val="00117A17"/>
    <w:rsid w:val="00120DB4"/>
    <w:rsid w:val="00131814"/>
    <w:rsid w:val="00131EE6"/>
    <w:rsid w:val="00137200"/>
    <w:rsid w:val="00145D97"/>
    <w:rsid w:val="001578E7"/>
    <w:rsid w:val="00160B14"/>
    <w:rsid w:val="00162B67"/>
    <w:rsid w:val="0017053A"/>
    <w:rsid w:val="0017759E"/>
    <w:rsid w:val="001804D5"/>
    <w:rsid w:val="00181C09"/>
    <w:rsid w:val="001844ED"/>
    <w:rsid w:val="00186ACB"/>
    <w:rsid w:val="00193449"/>
    <w:rsid w:val="00196699"/>
    <w:rsid w:val="001A0623"/>
    <w:rsid w:val="001B1A14"/>
    <w:rsid w:val="001C0450"/>
    <w:rsid w:val="001D32D3"/>
    <w:rsid w:val="001E4C90"/>
    <w:rsid w:val="001E5895"/>
    <w:rsid w:val="001E5C49"/>
    <w:rsid w:val="00201185"/>
    <w:rsid w:val="00206D83"/>
    <w:rsid w:val="002140AB"/>
    <w:rsid w:val="00225FEE"/>
    <w:rsid w:val="0023421F"/>
    <w:rsid w:val="002402FB"/>
    <w:rsid w:val="00240FAE"/>
    <w:rsid w:val="00244874"/>
    <w:rsid w:val="00250206"/>
    <w:rsid w:val="00254BB2"/>
    <w:rsid w:val="00257429"/>
    <w:rsid w:val="00261208"/>
    <w:rsid w:val="002670D9"/>
    <w:rsid w:val="00272FCC"/>
    <w:rsid w:val="0027604C"/>
    <w:rsid w:val="002900AA"/>
    <w:rsid w:val="00293354"/>
    <w:rsid w:val="00297B92"/>
    <w:rsid w:val="002A1533"/>
    <w:rsid w:val="002B115F"/>
    <w:rsid w:val="002D1A5D"/>
    <w:rsid w:val="002E0628"/>
    <w:rsid w:val="002E595F"/>
    <w:rsid w:val="002F1F30"/>
    <w:rsid w:val="0030383E"/>
    <w:rsid w:val="003174B6"/>
    <w:rsid w:val="00317AA2"/>
    <w:rsid w:val="00321273"/>
    <w:rsid w:val="00345223"/>
    <w:rsid w:val="00345237"/>
    <w:rsid w:val="00347FAB"/>
    <w:rsid w:val="003661F7"/>
    <w:rsid w:val="00366667"/>
    <w:rsid w:val="003744BE"/>
    <w:rsid w:val="00377125"/>
    <w:rsid w:val="00397BC1"/>
    <w:rsid w:val="003A30ED"/>
    <w:rsid w:val="003A42CD"/>
    <w:rsid w:val="003A6374"/>
    <w:rsid w:val="003B063D"/>
    <w:rsid w:val="003B2122"/>
    <w:rsid w:val="003B5AFD"/>
    <w:rsid w:val="003F23EA"/>
    <w:rsid w:val="003F2598"/>
    <w:rsid w:val="003F41DD"/>
    <w:rsid w:val="003F4E5B"/>
    <w:rsid w:val="003F74F7"/>
    <w:rsid w:val="00403AD1"/>
    <w:rsid w:val="00405DE7"/>
    <w:rsid w:val="00425988"/>
    <w:rsid w:val="00425DBD"/>
    <w:rsid w:val="004353BE"/>
    <w:rsid w:val="00435F7E"/>
    <w:rsid w:val="0045558A"/>
    <w:rsid w:val="0046351F"/>
    <w:rsid w:val="00473AE7"/>
    <w:rsid w:val="004767E6"/>
    <w:rsid w:val="00477309"/>
    <w:rsid w:val="004A0708"/>
    <w:rsid w:val="004B465D"/>
    <w:rsid w:val="004D09AB"/>
    <w:rsid w:val="004D283D"/>
    <w:rsid w:val="004D7530"/>
    <w:rsid w:val="004D7E71"/>
    <w:rsid w:val="004E4725"/>
    <w:rsid w:val="004E6396"/>
    <w:rsid w:val="004F5823"/>
    <w:rsid w:val="00517AD2"/>
    <w:rsid w:val="005223B1"/>
    <w:rsid w:val="0054576D"/>
    <w:rsid w:val="00552FAD"/>
    <w:rsid w:val="0055365B"/>
    <w:rsid w:val="005627FD"/>
    <w:rsid w:val="00564A75"/>
    <w:rsid w:val="005650AA"/>
    <w:rsid w:val="00575EA2"/>
    <w:rsid w:val="00576784"/>
    <w:rsid w:val="00580218"/>
    <w:rsid w:val="00597C9D"/>
    <w:rsid w:val="005A357E"/>
    <w:rsid w:val="005A61ED"/>
    <w:rsid w:val="005B05DC"/>
    <w:rsid w:val="005B3979"/>
    <w:rsid w:val="005C5CE0"/>
    <w:rsid w:val="005D381C"/>
    <w:rsid w:val="005F29C5"/>
    <w:rsid w:val="005F4D37"/>
    <w:rsid w:val="005F50E5"/>
    <w:rsid w:val="00602BFE"/>
    <w:rsid w:val="00606D4A"/>
    <w:rsid w:val="006071DA"/>
    <w:rsid w:val="006144DF"/>
    <w:rsid w:val="00614A19"/>
    <w:rsid w:val="006230D0"/>
    <w:rsid w:val="006235C5"/>
    <w:rsid w:val="006364BC"/>
    <w:rsid w:val="00643ACC"/>
    <w:rsid w:val="00643F7C"/>
    <w:rsid w:val="00645677"/>
    <w:rsid w:val="006477EB"/>
    <w:rsid w:val="00650CFA"/>
    <w:rsid w:val="006519D1"/>
    <w:rsid w:val="00653305"/>
    <w:rsid w:val="0065520F"/>
    <w:rsid w:val="00676A50"/>
    <w:rsid w:val="00680197"/>
    <w:rsid w:val="0068274B"/>
    <w:rsid w:val="006968C1"/>
    <w:rsid w:val="006A0DC5"/>
    <w:rsid w:val="006B1611"/>
    <w:rsid w:val="006C0F0F"/>
    <w:rsid w:val="006C198B"/>
    <w:rsid w:val="006C6410"/>
    <w:rsid w:val="006E3DE4"/>
    <w:rsid w:val="006F05EA"/>
    <w:rsid w:val="006F1BF6"/>
    <w:rsid w:val="006F6741"/>
    <w:rsid w:val="00702173"/>
    <w:rsid w:val="007040C4"/>
    <w:rsid w:val="00712AC2"/>
    <w:rsid w:val="00716C5D"/>
    <w:rsid w:val="00720D4B"/>
    <w:rsid w:val="00721EBA"/>
    <w:rsid w:val="00725976"/>
    <w:rsid w:val="0073265D"/>
    <w:rsid w:val="00733CCB"/>
    <w:rsid w:val="00736DA6"/>
    <w:rsid w:val="00741788"/>
    <w:rsid w:val="007425A9"/>
    <w:rsid w:val="00745304"/>
    <w:rsid w:val="0076297C"/>
    <w:rsid w:val="00762B79"/>
    <w:rsid w:val="00764F10"/>
    <w:rsid w:val="00782691"/>
    <w:rsid w:val="00787123"/>
    <w:rsid w:val="00792751"/>
    <w:rsid w:val="0079774E"/>
    <w:rsid w:val="007A1BE2"/>
    <w:rsid w:val="007A3BB3"/>
    <w:rsid w:val="007A48FE"/>
    <w:rsid w:val="007C507D"/>
    <w:rsid w:val="007D1D8A"/>
    <w:rsid w:val="007D50C0"/>
    <w:rsid w:val="007E1511"/>
    <w:rsid w:val="007F0287"/>
    <w:rsid w:val="007F24E8"/>
    <w:rsid w:val="007F311D"/>
    <w:rsid w:val="007F3E64"/>
    <w:rsid w:val="007F7ED5"/>
    <w:rsid w:val="00803F3B"/>
    <w:rsid w:val="00807ADB"/>
    <w:rsid w:val="00821DF6"/>
    <w:rsid w:val="00821E79"/>
    <w:rsid w:val="00825E77"/>
    <w:rsid w:val="00827958"/>
    <w:rsid w:val="00830785"/>
    <w:rsid w:val="008314AE"/>
    <w:rsid w:val="00844725"/>
    <w:rsid w:val="0085190D"/>
    <w:rsid w:val="008646FC"/>
    <w:rsid w:val="00894C62"/>
    <w:rsid w:val="008A7771"/>
    <w:rsid w:val="008B5831"/>
    <w:rsid w:val="008B7BDC"/>
    <w:rsid w:val="008C003D"/>
    <w:rsid w:val="008C4004"/>
    <w:rsid w:val="008D0E8E"/>
    <w:rsid w:val="008E5ADE"/>
    <w:rsid w:val="008E77D5"/>
    <w:rsid w:val="008F2628"/>
    <w:rsid w:val="008F305A"/>
    <w:rsid w:val="00900BCE"/>
    <w:rsid w:val="00903BFC"/>
    <w:rsid w:val="00905897"/>
    <w:rsid w:val="009217B4"/>
    <w:rsid w:val="00936F36"/>
    <w:rsid w:val="00945A7F"/>
    <w:rsid w:val="009505C0"/>
    <w:rsid w:val="009A2BD7"/>
    <w:rsid w:val="009A2D44"/>
    <w:rsid w:val="009A416F"/>
    <w:rsid w:val="009A519C"/>
    <w:rsid w:val="009A5647"/>
    <w:rsid w:val="009A6B51"/>
    <w:rsid w:val="009C1179"/>
    <w:rsid w:val="009D2A15"/>
    <w:rsid w:val="009E166D"/>
    <w:rsid w:val="009E31B6"/>
    <w:rsid w:val="009F3016"/>
    <w:rsid w:val="00A0126C"/>
    <w:rsid w:val="00A03D63"/>
    <w:rsid w:val="00A2716C"/>
    <w:rsid w:val="00A3224F"/>
    <w:rsid w:val="00A47039"/>
    <w:rsid w:val="00A577A1"/>
    <w:rsid w:val="00A9334C"/>
    <w:rsid w:val="00AA665B"/>
    <w:rsid w:val="00AB6729"/>
    <w:rsid w:val="00AC5DD0"/>
    <w:rsid w:val="00AD1678"/>
    <w:rsid w:val="00AD4024"/>
    <w:rsid w:val="00AD7857"/>
    <w:rsid w:val="00AE257D"/>
    <w:rsid w:val="00AE3FC0"/>
    <w:rsid w:val="00AE5AB0"/>
    <w:rsid w:val="00B10DE3"/>
    <w:rsid w:val="00B13ACA"/>
    <w:rsid w:val="00B205B9"/>
    <w:rsid w:val="00B3251C"/>
    <w:rsid w:val="00B42F66"/>
    <w:rsid w:val="00B4510A"/>
    <w:rsid w:val="00B45B2C"/>
    <w:rsid w:val="00B55F5B"/>
    <w:rsid w:val="00B621B6"/>
    <w:rsid w:val="00B6238C"/>
    <w:rsid w:val="00B725BD"/>
    <w:rsid w:val="00B72D22"/>
    <w:rsid w:val="00B8616A"/>
    <w:rsid w:val="00BA5045"/>
    <w:rsid w:val="00BA5174"/>
    <w:rsid w:val="00BB28D5"/>
    <w:rsid w:val="00BE2EC4"/>
    <w:rsid w:val="00BE5634"/>
    <w:rsid w:val="00BF2E10"/>
    <w:rsid w:val="00C019DC"/>
    <w:rsid w:val="00C03A4E"/>
    <w:rsid w:val="00C433E8"/>
    <w:rsid w:val="00C43FA6"/>
    <w:rsid w:val="00C6045A"/>
    <w:rsid w:val="00C624D4"/>
    <w:rsid w:val="00C75120"/>
    <w:rsid w:val="00CA15B2"/>
    <w:rsid w:val="00CB6612"/>
    <w:rsid w:val="00CC3A64"/>
    <w:rsid w:val="00CD4156"/>
    <w:rsid w:val="00CD67E0"/>
    <w:rsid w:val="00CE3444"/>
    <w:rsid w:val="00CE4C67"/>
    <w:rsid w:val="00CE6AA3"/>
    <w:rsid w:val="00CE7494"/>
    <w:rsid w:val="00CF029A"/>
    <w:rsid w:val="00D142B5"/>
    <w:rsid w:val="00D31B42"/>
    <w:rsid w:val="00D51CB1"/>
    <w:rsid w:val="00D524B2"/>
    <w:rsid w:val="00D52EE7"/>
    <w:rsid w:val="00D5309D"/>
    <w:rsid w:val="00D54C31"/>
    <w:rsid w:val="00D55982"/>
    <w:rsid w:val="00D6458B"/>
    <w:rsid w:val="00D7161B"/>
    <w:rsid w:val="00D85890"/>
    <w:rsid w:val="00D94D20"/>
    <w:rsid w:val="00D96A19"/>
    <w:rsid w:val="00DA2E92"/>
    <w:rsid w:val="00DA7D33"/>
    <w:rsid w:val="00DB1EC9"/>
    <w:rsid w:val="00DB24DB"/>
    <w:rsid w:val="00DC6129"/>
    <w:rsid w:val="00DE7607"/>
    <w:rsid w:val="00DF05E3"/>
    <w:rsid w:val="00DF77F4"/>
    <w:rsid w:val="00E01166"/>
    <w:rsid w:val="00E0469F"/>
    <w:rsid w:val="00E0523B"/>
    <w:rsid w:val="00E0563E"/>
    <w:rsid w:val="00E056AC"/>
    <w:rsid w:val="00E1373A"/>
    <w:rsid w:val="00E26655"/>
    <w:rsid w:val="00E370D7"/>
    <w:rsid w:val="00E41D95"/>
    <w:rsid w:val="00E42A69"/>
    <w:rsid w:val="00E44D42"/>
    <w:rsid w:val="00E507FC"/>
    <w:rsid w:val="00E53F03"/>
    <w:rsid w:val="00E64926"/>
    <w:rsid w:val="00E66F4A"/>
    <w:rsid w:val="00E84FAA"/>
    <w:rsid w:val="00E95A44"/>
    <w:rsid w:val="00EC0F63"/>
    <w:rsid w:val="00EC6516"/>
    <w:rsid w:val="00ED7FB7"/>
    <w:rsid w:val="00EF2CA0"/>
    <w:rsid w:val="00EF5958"/>
    <w:rsid w:val="00F02753"/>
    <w:rsid w:val="00F16145"/>
    <w:rsid w:val="00F27856"/>
    <w:rsid w:val="00F27B09"/>
    <w:rsid w:val="00F340F4"/>
    <w:rsid w:val="00F35311"/>
    <w:rsid w:val="00F4301F"/>
    <w:rsid w:val="00F459B7"/>
    <w:rsid w:val="00F5173B"/>
    <w:rsid w:val="00F61617"/>
    <w:rsid w:val="00F61958"/>
    <w:rsid w:val="00F64ED3"/>
    <w:rsid w:val="00F65B17"/>
    <w:rsid w:val="00F671CD"/>
    <w:rsid w:val="00F6723E"/>
    <w:rsid w:val="00F7531C"/>
    <w:rsid w:val="00F76118"/>
    <w:rsid w:val="00F81473"/>
    <w:rsid w:val="00F825CE"/>
    <w:rsid w:val="00F853F7"/>
    <w:rsid w:val="00F9667E"/>
    <w:rsid w:val="00FA605B"/>
    <w:rsid w:val="00FB163C"/>
    <w:rsid w:val="00FB6CA8"/>
    <w:rsid w:val="00FC2E48"/>
    <w:rsid w:val="00FD0674"/>
    <w:rsid w:val="00FE3CCF"/>
    <w:rsid w:val="00FE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A4BB"/>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614A19"/>
    <w:rPr>
      <w:color w:val="605E5C"/>
      <w:shd w:val="clear" w:color="auto" w:fill="E1DFDD"/>
    </w:rPr>
  </w:style>
  <w:style w:type="paragraph" w:styleId="StandardWeb">
    <w:name w:val="Normal (Web)"/>
    <w:basedOn w:val="Standard"/>
    <w:uiPriority w:val="99"/>
    <w:semiHidden/>
    <w:unhideWhenUsed/>
    <w:rsid w:val="007A48FE"/>
    <w:pPr>
      <w:suppressAutoHyphens w:val="0"/>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691">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367681823">
      <w:bodyDiv w:val="1"/>
      <w:marLeft w:val="0"/>
      <w:marRight w:val="0"/>
      <w:marTop w:val="0"/>
      <w:marBottom w:val="0"/>
      <w:divBdr>
        <w:top w:val="none" w:sz="0" w:space="0" w:color="auto"/>
        <w:left w:val="none" w:sz="0" w:space="0" w:color="auto"/>
        <w:bottom w:val="none" w:sz="0" w:space="0" w:color="auto"/>
        <w:right w:val="none" w:sz="0" w:space="0" w:color="auto"/>
      </w:divBdr>
    </w:div>
    <w:div w:id="539559405">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144741258">
      <w:bodyDiv w:val="1"/>
      <w:marLeft w:val="0"/>
      <w:marRight w:val="0"/>
      <w:marTop w:val="0"/>
      <w:marBottom w:val="0"/>
      <w:divBdr>
        <w:top w:val="none" w:sz="0" w:space="0" w:color="auto"/>
        <w:left w:val="none" w:sz="0" w:space="0" w:color="auto"/>
        <w:bottom w:val="none" w:sz="0" w:space="0" w:color="auto"/>
        <w:right w:val="none" w:sz="0" w:space="0" w:color="auto"/>
      </w:divBdr>
    </w:div>
    <w:div w:id="1187476335">
      <w:bodyDiv w:val="1"/>
      <w:marLeft w:val="0"/>
      <w:marRight w:val="0"/>
      <w:marTop w:val="0"/>
      <w:marBottom w:val="0"/>
      <w:divBdr>
        <w:top w:val="none" w:sz="0" w:space="0" w:color="auto"/>
        <w:left w:val="none" w:sz="0" w:space="0" w:color="auto"/>
        <w:bottom w:val="none" w:sz="0" w:space="0" w:color="auto"/>
        <w:right w:val="none" w:sz="0" w:space="0" w:color="auto"/>
      </w:divBdr>
    </w:div>
    <w:div w:id="1440028586">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9E8B-E8A1-41BC-97EC-15C0B88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7758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Bauer, Anita</dc:creator>
  <cp:lastModifiedBy>Bauer, Anita</cp:lastModifiedBy>
  <cp:revision>5</cp:revision>
  <cp:lastPrinted>2023-05-02T10:16:00Z</cp:lastPrinted>
  <dcterms:created xsi:type="dcterms:W3CDTF">2023-05-05T13:15:00Z</dcterms:created>
  <dcterms:modified xsi:type="dcterms:W3CDTF">2023-05-09T06:09:00Z</dcterms:modified>
</cp:coreProperties>
</file>